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600AC5" w:rsidP="00600AC5">
      <w:pPr>
        <w:pStyle w:val="a6"/>
        <w:spacing w:line="960" w:lineRule="exact"/>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857042" w:rsidRDefault="00857042" w:rsidP="00600AC5">
      <w:pPr>
        <w:ind w:left="169"/>
        <w:jc w:val="center"/>
        <w:rPr>
          <w:rFonts w:ascii="微软雅黑" w:eastAsia="微软雅黑"/>
          <w:b/>
          <w:sz w:val="36"/>
          <w:szCs w:val="36"/>
          <w:u w:val="single"/>
          <w:lang w:eastAsia="zh-CN"/>
        </w:rPr>
      </w:pPr>
    </w:p>
    <w:p w:rsidR="00600AC5" w:rsidRPr="00857042" w:rsidRDefault="002F2079" w:rsidP="00600AC5">
      <w:pPr>
        <w:ind w:left="169"/>
        <w:jc w:val="center"/>
        <w:rPr>
          <w:rFonts w:ascii="微软雅黑" w:eastAsia="微软雅黑"/>
          <w:b/>
          <w:sz w:val="36"/>
          <w:szCs w:val="36"/>
          <w:u w:val="single"/>
          <w:lang w:eastAsia="zh-CN"/>
        </w:rPr>
      </w:pPr>
      <w:r w:rsidRPr="00857042">
        <w:rPr>
          <w:rFonts w:ascii="微软雅黑" w:eastAsia="微软雅黑" w:hint="eastAsia"/>
          <w:b/>
          <w:sz w:val="36"/>
          <w:szCs w:val="36"/>
          <w:u w:val="single"/>
          <w:lang w:eastAsia="zh-CN"/>
        </w:rPr>
        <w:t>自动感应手部免洗消毒液（</w:t>
      </w:r>
      <w:r w:rsidR="00FA46D4" w:rsidRPr="00857042">
        <w:rPr>
          <w:rFonts w:ascii="微软雅黑" w:eastAsia="微软雅黑" w:hint="eastAsia"/>
          <w:b/>
          <w:sz w:val="36"/>
          <w:szCs w:val="36"/>
          <w:u w:val="single"/>
          <w:lang w:eastAsia="zh-CN"/>
        </w:rPr>
        <w:t>移动支架+分配器</w:t>
      </w:r>
      <w:r w:rsidR="00857042" w:rsidRPr="00857042">
        <w:rPr>
          <w:rFonts w:ascii="微软雅黑" w:eastAsia="微软雅黑" w:hint="eastAsia"/>
          <w:b/>
          <w:sz w:val="36"/>
          <w:szCs w:val="36"/>
          <w:u w:val="single"/>
          <w:lang w:eastAsia="zh-CN"/>
        </w:rPr>
        <w:t>+补充装）及</w:t>
      </w:r>
      <w:r w:rsidRPr="00857042">
        <w:rPr>
          <w:rFonts w:ascii="微软雅黑" w:eastAsia="微软雅黑" w:hint="eastAsia"/>
          <w:b/>
          <w:sz w:val="36"/>
          <w:szCs w:val="36"/>
          <w:u w:val="single"/>
          <w:lang w:eastAsia="zh-CN"/>
        </w:rPr>
        <w:t>免洗</w:t>
      </w:r>
      <w:r w:rsidR="00857042" w:rsidRPr="00857042">
        <w:rPr>
          <w:rFonts w:ascii="微软雅黑" w:eastAsia="微软雅黑" w:hint="eastAsia"/>
          <w:b/>
          <w:sz w:val="36"/>
          <w:szCs w:val="36"/>
          <w:u w:val="single"/>
          <w:lang w:eastAsia="zh-CN"/>
        </w:rPr>
        <w:t>洗手液补充装</w:t>
      </w:r>
      <w:r w:rsidR="00600AC5" w:rsidRPr="00857042">
        <w:rPr>
          <w:rFonts w:ascii="微软雅黑" w:eastAsia="微软雅黑" w:hint="eastAsia"/>
          <w:b/>
          <w:sz w:val="36"/>
          <w:szCs w:val="36"/>
          <w:u w:val="single"/>
          <w:lang w:eastAsia="zh-CN"/>
        </w:rPr>
        <w:t>采购</w:t>
      </w:r>
    </w:p>
    <w:p w:rsidR="00600AC5" w:rsidRPr="009D4DF3" w:rsidRDefault="00600AC5" w:rsidP="00600AC5">
      <w:pPr>
        <w:pStyle w:val="a6"/>
        <w:jc w:val="center"/>
        <w:rPr>
          <w:rFonts w:ascii="微软雅黑" w:eastAsia="微软雅黑"/>
          <w:b/>
          <w:sz w:val="72"/>
          <w:szCs w:val="72"/>
          <w:u w:val="single"/>
          <w:lang w:eastAsia="zh-CN"/>
        </w:rPr>
      </w:pPr>
    </w:p>
    <w:p w:rsidR="00600AC5" w:rsidRDefault="00600AC5" w:rsidP="00600AC5">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600AC5" w:rsidRPr="00C76112" w:rsidRDefault="00600AC5" w:rsidP="00600AC5">
      <w:pPr>
        <w:pStyle w:val="a6"/>
        <w:jc w:val="center"/>
        <w:rPr>
          <w:rFonts w:ascii="微软雅黑" w:eastAsia="微软雅黑"/>
          <w:b/>
          <w:sz w:val="72"/>
          <w:szCs w:val="72"/>
          <w:u w:val="single"/>
          <w:lang w:eastAsia="zh-CN"/>
        </w:rPr>
      </w:pPr>
    </w:p>
    <w:p w:rsidR="00600AC5" w:rsidRDefault="00600AC5" w:rsidP="00600AC5">
      <w:pPr>
        <w:pStyle w:val="10"/>
        <w:jc w:val="center"/>
        <w:rPr>
          <w:sz w:val="28"/>
          <w:szCs w:val="28"/>
        </w:rPr>
      </w:pPr>
      <w:r w:rsidRPr="001B30D3">
        <w:rPr>
          <w:rFonts w:hint="eastAsia"/>
          <w:sz w:val="28"/>
          <w:szCs w:val="28"/>
        </w:rPr>
        <w:t>（</w:t>
      </w:r>
      <w:r>
        <w:rPr>
          <w:rFonts w:hint="eastAsia"/>
          <w:sz w:val="28"/>
          <w:szCs w:val="28"/>
        </w:rPr>
        <w:t>项目</w:t>
      </w:r>
      <w:r w:rsidRPr="001B30D3">
        <w:rPr>
          <w:rFonts w:hint="eastAsia"/>
          <w:sz w:val="28"/>
          <w:szCs w:val="28"/>
        </w:rPr>
        <w:t>编号：</w:t>
      </w:r>
      <w:r w:rsidRPr="009709F6">
        <w:rPr>
          <w:rFonts w:asciiTheme="minorEastAsia" w:eastAsiaTheme="minorEastAsia" w:hAnsiTheme="minorEastAsia" w:cs="宋体"/>
          <w:sz w:val="24"/>
          <w:szCs w:val="24"/>
          <w:u w:val="single"/>
        </w:rPr>
        <w:t>FHC-</w:t>
      </w:r>
      <w:r w:rsidR="002F2079">
        <w:rPr>
          <w:rFonts w:asciiTheme="minorEastAsia" w:eastAsiaTheme="minorEastAsia" w:hAnsiTheme="minorEastAsia" w:cs="宋体" w:hint="eastAsia"/>
          <w:sz w:val="24"/>
          <w:szCs w:val="24"/>
          <w:u w:val="single"/>
        </w:rPr>
        <w:t>PTCG20210108002</w:t>
      </w:r>
      <w:r w:rsidRPr="001B30D3">
        <w:rPr>
          <w:rFonts w:hint="eastAsia"/>
          <w:sz w:val="28"/>
          <w:szCs w:val="28"/>
        </w:rPr>
        <w:t>）</w:t>
      </w:r>
    </w:p>
    <w:p w:rsidR="00600AC5" w:rsidRPr="009D4DF3" w:rsidRDefault="00600AC5" w:rsidP="00600AC5">
      <w:pPr>
        <w:pStyle w:val="a6"/>
        <w:rPr>
          <w:rFonts w:ascii="微软雅黑"/>
          <w:b/>
          <w:sz w:val="94"/>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二〇二一年一月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0E77D1" w:rsidRPr="000E77D1" w:rsidRDefault="000E77D1" w:rsidP="000E77D1">
      <w:pPr>
        <w:pStyle w:val="10"/>
        <w:spacing w:line="680" w:lineRule="exact"/>
        <w:rPr>
          <w:sz w:val="24"/>
          <w:szCs w:val="24"/>
        </w:rPr>
      </w:pPr>
      <w:r w:rsidRPr="000E77D1">
        <w:rPr>
          <w:rFonts w:hint="eastAsia"/>
          <w:sz w:val="24"/>
          <w:szCs w:val="24"/>
        </w:rPr>
        <w:t xml:space="preserve">   </w:t>
      </w:r>
      <w:r>
        <w:rPr>
          <w:rFonts w:hint="eastAsia"/>
          <w:sz w:val="24"/>
          <w:szCs w:val="24"/>
        </w:rPr>
        <w:t xml:space="preserve">  </w:t>
      </w:r>
      <w:r w:rsidRPr="000E77D1">
        <w:rPr>
          <w:rFonts w:hint="eastAsia"/>
          <w:sz w:val="24"/>
          <w:szCs w:val="24"/>
        </w:rPr>
        <w:t>附件四：采购发包说明</w:t>
      </w:r>
    </w:p>
    <w:p w:rsidR="00600AC5" w:rsidRDefault="00600AC5" w:rsidP="00600AC5">
      <w:pPr>
        <w:pStyle w:val="21"/>
        <w:jc w:val="center"/>
        <w:rPr>
          <w:lang w:eastAsia="zh-CN"/>
        </w:rPr>
      </w:pPr>
      <w:r>
        <w:rPr>
          <w:rFonts w:hint="eastAsia"/>
          <w:lang w:eastAsia="zh-CN"/>
        </w:rPr>
        <w:t xml:space="preserve">    </w:t>
      </w:r>
    </w:p>
    <w:p w:rsidR="00600AC5" w:rsidRPr="002410C6"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7"/>
          <w:pgSz w:w="11910" w:h="16840"/>
          <w:pgMar w:top="1480" w:right="1340" w:bottom="740" w:left="1680" w:header="0" w:footer="551" w:gutter="0"/>
          <w:pgNumType w:start="1"/>
          <w:cols w:space="720"/>
        </w:sectPr>
      </w:pPr>
      <w:r>
        <w:rPr>
          <w:rFonts w:hint="eastAsia"/>
        </w:rPr>
        <w:t xml:space="preserve">  </w:t>
      </w:r>
    </w:p>
    <w:p w:rsidR="00600AC5" w:rsidRPr="009D4DF3" w:rsidRDefault="00600AC5" w:rsidP="00600AC5">
      <w:pPr>
        <w:pStyle w:val="aa"/>
        <w:numPr>
          <w:ilvl w:val="0"/>
          <w:numId w:val="6"/>
        </w:numPr>
        <w:tabs>
          <w:tab w:val="left" w:pos="1272"/>
        </w:tabs>
        <w:spacing w:line="480" w:lineRule="exact"/>
        <w:rPr>
          <w:rFonts w:asciiTheme="minorEastAsia" w:eastAsiaTheme="minorEastAsia" w:hAnsiTheme="minorEastAsia"/>
          <w:b/>
          <w:w w:val="95"/>
          <w:sz w:val="24"/>
          <w:szCs w:val="24"/>
          <w:lang w:eastAsia="zh-CN"/>
        </w:rPr>
      </w:pPr>
      <w:r w:rsidRPr="009D4DF3">
        <w:rPr>
          <w:rFonts w:asciiTheme="minorEastAsia" w:eastAsiaTheme="minorEastAsia" w:hAnsiTheme="minorEastAsia"/>
          <w:b/>
          <w:spacing w:val="-1"/>
          <w:w w:val="95"/>
          <w:sz w:val="24"/>
          <w:szCs w:val="24"/>
          <w:lang w:eastAsia="zh-CN"/>
        </w:rPr>
        <w:lastRenderedPageBreak/>
        <w:t>比选公</w:t>
      </w:r>
      <w:r w:rsidRPr="009D4DF3">
        <w:rPr>
          <w:rFonts w:asciiTheme="minorEastAsia" w:eastAsiaTheme="minorEastAsia" w:hAnsiTheme="minorEastAsia"/>
          <w:b/>
          <w:w w:val="95"/>
          <w:sz w:val="24"/>
          <w:szCs w:val="24"/>
          <w:lang w:eastAsia="zh-CN"/>
        </w:rPr>
        <w:t>告</w:t>
      </w:r>
    </w:p>
    <w:p w:rsidR="00600AC5" w:rsidRPr="009D4DF3" w:rsidRDefault="00600AC5" w:rsidP="00600AC5">
      <w:pPr>
        <w:spacing w:line="480" w:lineRule="exact"/>
        <w:ind w:left="169"/>
        <w:rPr>
          <w:rFonts w:asciiTheme="minorEastAsia" w:eastAsiaTheme="minorEastAsia" w:hAnsiTheme="minorEastAsia"/>
          <w:b/>
          <w:sz w:val="24"/>
          <w:szCs w:val="24"/>
          <w:u w:val="single"/>
          <w:lang w:eastAsia="zh-CN"/>
        </w:rPr>
      </w:pPr>
      <w:r w:rsidRPr="009D4DF3">
        <w:rPr>
          <w:rFonts w:asciiTheme="minorEastAsia" w:eastAsiaTheme="minorEastAsia" w:hAnsiTheme="minorEastAsia" w:hint="eastAsia"/>
          <w:sz w:val="24"/>
          <w:szCs w:val="24"/>
          <w:lang w:eastAsia="zh-CN"/>
        </w:rPr>
        <w:t>福建福海创石油化工有限公司</w:t>
      </w:r>
      <w:r w:rsidRPr="009D4DF3">
        <w:rPr>
          <w:rFonts w:asciiTheme="minorEastAsia" w:eastAsiaTheme="minorEastAsia" w:hAnsiTheme="minorEastAsia"/>
          <w:sz w:val="24"/>
          <w:szCs w:val="24"/>
          <w:lang w:eastAsia="zh-CN"/>
        </w:rPr>
        <w:t>拟对本公司</w:t>
      </w:r>
      <w:r w:rsidRPr="009D4DF3">
        <w:rPr>
          <w:rFonts w:asciiTheme="minorEastAsia" w:eastAsiaTheme="minorEastAsia" w:hAnsiTheme="minorEastAsia" w:hint="eastAsia"/>
          <w:sz w:val="24"/>
          <w:szCs w:val="24"/>
          <w:lang w:eastAsia="zh-CN"/>
        </w:rPr>
        <w:t>“</w:t>
      </w:r>
      <w:r w:rsidR="00857042" w:rsidRPr="00FA46D4">
        <w:rPr>
          <w:rFonts w:asciiTheme="minorEastAsia" w:eastAsiaTheme="minorEastAsia" w:hAnsiTheme="minorEastAsia" w:hint="eastAsia"/>
          <w:sz w:val="24"/>
          <w:szCs w:val="24"/>
          <w:u w:val="single"/>
          <w:lang w:eastAsia="zh-CN"/>
        </w:rPr>
        <w:t>自动感应手部免洗消毒液（移动支架+分配器+补充装</w:t>
      </w:r>
      <w:r w:rsidR="00857042" w:rsidRPr="00FA46D4">
        <w:rPr>
          <w:rFonts w:asciiTheme="minorEastAsia" w:eastAsiaTheme="minorEastAsia" w:hAnsiTheme="minorEastAsia" w:hint="eastAsia"/>
          <w:b/>
          <w:sz w:val="24"/>
          <w:szCs w:val="24"/>
          <w:u w:val="single"/>
          <w:lang w:eastAsia="zh-CN"/>
        </w:rPr>
        <w:t>）</w:t>
      </w:r>
      <w:r w:rsidR="00857042">
        <w:rPr>
          <w:rFonts w:asciiTheme="minorEastAsia" w:eastAsiaTheme="minorEastAsia" w:hAnsiTheme="minorEastAsia" w:hint="eastAsia"/>
          <w:b/>
          <w:sz w:val="24"/>
          <w:szCs w:val="24"/>
          <w:u w:val="single"/>
          <w:lang w:eastAsia="zh-CN"/>
        </w:rPr>
        <w:t>、</w:t>
      </w:r>
      <w:r w:rsidR="00857042" w:rsidRPr="00FA46D4">
        <w:rPr>
          <w:rFonts w:asciiTheme="minorEastAsia" w:eastAsiaTheme="minorEastAsia" w:hAnsiTheme="minorEastAsia" w:hint="eastAsia"/>
          <w:sz w:val="24"/>
          <w:u w:val="single"/>
          <w:lang w:eastAsia="zh-CN"/>
        </w:rPr>
        <w:t>免洗洗手液补充装（1200ml）</w:t>
      </w:r>
      <w:r w:rsidRPr="009D4DF3">
        <w:rPr>
          <w:rFonts w:asciiTheme="minorEastAsia" w:eastAsiaTheme="minorEastAsia" w:hAnsiTheme="minorEastAsia" w:hint="eastAsia"/>
          <w:bCs/>
          <w:noProof/>
          <w:sz w:val="24"/>
          <w:szCs w:val="24"/>
          <w:lang w:eastAsia="zh-CN"/>
        </w:rPr>
        <w:t>（</w:t>
      </w:r>
      <w:r w:rsidRPr="009D4DF3">
        <w:rPr>
          <w:rFonts w:asciiTheme="minorEastAsia" w:eastAsiaTheme="minorEastAsia" w:hAnsiTheme="minorEastAsia" w:hint="eastAsia"/>
          <w:sz w:val="24"/>
          <w:szCs w:val="24"/>
          <w:lang w:eastAsia="zh-CN"/>
        </w:rPr>
        <w:t>项目编号：</w:t>
      </w:r>
      <w:r w:rsidR="002F2079" w:rsidRPr="009709F6">
        <w:rPr>
          <w:rFonts w:asciiTheme="minorEastAsia" w:eastAsiaTheme="minorEastAsia" w:hAnsiTheme="minorEastAsia"/>
          <w:sz w:val="24"/>
          <w:szCs w:val="24"/>
          <w:u w:val="single"/>
          <w:lang w:eastAsia="zh-CN"/>
        </w:rPr>
        <w:t>FHC-</w:t>
      </w:r>
      <w:r w:rsidR="002F2079">
        <w:rPr>
          <w:rFonts w:asciiTheme="minorEastAsia" w:eastAsiaTheme="minorEastAsia" w:hAnsiTheme="minorEastAsia" w:hint="eastAsia"/>
          <w:sz w:val="24"/>
          <w:szCs w:val="24"/>
          <w:u w:val="single"/>
          <w:lang w:eastAsia="zh-CN"/>
        </w:rPr>
        <w:t>PTCG20210108002</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bCs/>
          <w:sz w:val="24"/>
          <w:szCs w:val="24"/>
          <w:lang w:eastAsia="zh-CN"/>
        </w:rPr>
        <w:t>进行国内公开比选，</w:t>
      </w:r>
      <w:r w:rsidRPr="009D4DF3">
        <w:rPr>
          <w:rFonts w:asciiTheme="minorEastAsia" w:eastAsiaTheme="minorEastAsia" w:hAnsiTheme="minorEastAsia" w:hint="eastAsia"/>
          <w:bCs/>
          <w:spacing w:val="-2"/>
          <w:sz w:val="24"/>
          <w:szCs w:val="24"/>
          <w:lang w:eastAsia="zh-CN"/>
        </w:rPr>
        <w:t>欢迎国内符合条件的供应商积极参选。</w:t>
      </w:r>
    </w:p>
    <w:p w:rsidR="00600AC5" w:rsidRPr="009D4DF3" w:rsidRDefault="00600AC5" w:rsidP="00600AC5">
      <w:pPr>
        <w:pStyle w:val="10"/>
        <w:numPr>
          <w:ilvl w:val="0"/>
          <w:numId w:val="30"/>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项目概况</w:t>
      </w:r>
    </w:p>
    <w:p w:rsidR="002F2079" w:rsidRPr="000E77D1" w:rsidRDefault="00600AC5" w:rsidP="00600AC5">
      <w:pPr>
        <w:pStyle w:val="10"/>
        <w:numPr>
          <w:ilvl w:val="0"/>
          <w:numId w:val="36"/>
        </w:numPr>
        <w:spacing w:line="480" w:lineRule="exact"/>
        <w:rPr>
          <w:rFonts w:asciiTheme="minorEastAsia" w:eastAsiaTheme="minorEastAsia" w:hAnsiTheme="minorEastAsia"/>
          <w:bCs/>
          <w:noProof/>
          <w:sz w:val="24"/>
          <w:szCs w:val="24"/>
        </w:rPr>
      </w:pPr>
      <w:r w:rsidRPr="002F2079">
        <w:rPr>
          <w:rFonts w:asciiTheme="minorEastAsia" w:eastAsiaTheme="minorEastAsia" w:hAnsiTheme="minorEastAsia" w:hint="eastAsia"/>
          <w:sz w:val="24"/>
          <w:szCs w:val="24"/>
        </w:rPr>
        <w:t>项目名称：</w:t>
      </w:r>
      <w:r w:rsidR="00857042" w:rsidRPr="000E77D1">
        <w:rPr>
          <w:rFonts w:asciiTheme="minorEastAsia" w:eastAsiaTheme="minorEastAsia" w:hAnsiTheme="minorEastAsia" w:hint="eastAsia"/>
          <w:sz w:val="24"/>
          <w:szCs w:val="24"/>
        </w:rPr>
        <w:t>自动感应手部免洗消毒液（移动支架+分配器+补充装</w:t>
      </w:r>
      <w:r w:rsidR="00857042" w:rsidRPr="000E77D1">
        <w:rPr>
          <w:rFonts w:asciiTheme="minorEastAsia" w:eastAsiaTheme="minorEastAsia" w:hAnsiTheme="minorEastAsia" w:hint="eastAsia"/>
          <w:b/>
          <w:sz w:val="24"/>
          <w:szCs w:val="24"/>
        </w:rPr>
        <w:t>）、</w:t>
      </w:r>
      <w:r w:rsidR="00857042" w:rsidRPr="000E77D1">
        <w:rPr>
          <w:rFonts w:asciiTheme="minorEastAsia" w:eastAsiaTheme="minorEastAsia" w:hAnsiTheme="minorEastAsia" w:hint="eastAsia"/>
          <w:sz w:val="24"/>
        </w:rPr>
        <w:t>免洗洗手液补充装（1200ml）。</w:t>
      </w:r>
    </w:p>
    <w:p w:rsidR="000E77D1" w:rsidRPr="000E77D1" w:rsidRDefault="000E77D1" w:rsidP="00600AC5">
      <w:pPr>
        <w:pStyle w:val="10"/>
        <w:numPr>
          <w:ilvl w:val="0"/>
          <w:numId w:val="36"/>
        </w:numPr>
        <w:spacing w:line="480" w:lineRule="exact"/>
        <w:rPr>
          <w:rFonts w:asciiTheme="minorEastAsia" w:eastAsiaTheme="minorEastAsia" w:hAnsiTheme="minorEastAsia"/>
          <w:bCs/>
          <w:noProof/>
          <w:sz w:val="24"/>
          <w:szCs w:val="24"/>
        </w:rPr>
      </w:pPr>
      <w:r w:rsidRPr="000E77D1">
        <w:rPr>
          <w:rFonts w:asciiTheme="minorEastAsia" w:eastAsiaTheme="minorEastAsia" w:hAnsiTheme="minorEastAsia" w:hint="eastAsia"/>
          <w:sz w:val="24"/>
        </w:rPr>
        <w:t>比选控制价：10,000.00元</w:t>
      </w:r>
      <w:r>
        <w:rPr>
          <w:rFonts w:asciiTheme="minorEastAsia" w:eastAsiaTheme="minorEastAsia" w:hAnsiTheme="minorEastAsia" w:hint="eastAsia"/>
          <w:sz w:val="24"/>
        </w:rPr>
        <w:t>。</w:t>
      </w:r>
    </w:p>
    <w:p w:rsidR="00600AC5" w:rsidRPr="009D4DF3" w:rsidRDefault="00600AC5" w:rsidP="00600AC5">
      <w:pPr>
        <w:pStyle w:val="10"/>
        <w:numPr>
          <w:ilvl w:val="0"/>
          <w:numId w:val="30"/>
        </w:numPr>
        <w:spacing w:line="480" w:lineRule="exact"/>
        <w:rPr>
          <w:rFonts w:asciiTheme="minorEastAsia" w:eastAsiaTheme="minorEastAsia" w:hAnsiTheme="minorEastAsia"/>
          <w:bCs/>
          <w:noProof/>
          <w:sz w:val="24"/>
          <w:szCs w:val="24"/>
        </w:rPr>
      </w:pPr>
      <w:r w:rsidRPr="009D4DF3">
        <w:rPr>
          <w:rFonts w:asciiTheme="minorEastAsia" w:eastAsiaTheme="minorEastAsia" w:hAnsiTheme="minorEastAsia" w:hint="eastAsia"/>
          <w:bCs/>
          <w:noProof/>
          <w:sz w:val="24"/>
          <w:szCs w:val="24"/>
        </w:rPr>
        <w:t>参选人资格要求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9D4DF3">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600AC5" w:rsidRPr="009D4DF3" w:rsidRDefault="0076409E" w:rsidP="00600AC5">
      <w:pPr>
        <w:pStyle w:val="1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600AC5" w:rsidRPr="009D4DF3">
        <w:rPr>
          <w:rFonts w:asciiTheme="minorEastAsia" w:eastAsiaTheme="minorEastAsia" w:hAnsiTheme="minorEastAsia" w:hint="eastAsia"/>
          <w:sz w:val="24"/>
          <w:szCs w:val="24"/>
        </w:rPr>
        <w:t>、报价时需要提供</w:t>
      </w:r>
      <w:r w:rsidR="002F2079" w:rsidRPr="002F2079">
        <w:rPr>
          <w:rFonts w:asciiTheme="minorEastAsia" w:eastAsiaTheme="minorEastAsia" w:hAnsiTheme="minorEastAsia" w:hint="eastAsia"/>
          <w:sz w:val="24"/>
        </w:rPr>
        <w:t>免洗洗手液</w:t>
      </w:r>
      <w:r w:rsidR="00600AC5" w:rsidRPr="009D4DF3">
        <w:rPr>
          <w:rFonts w:asciiTheme="minorEastAsia" w:eastAsiaTheme="minorEastAsia" w:hAnsiTheme="minorEastAsia" w:hint="eastAsia"/>
          <w:sz w:val="24"/>
          <w:szCs w:val="24"/>
        </w:rPr>
        <w:t>进行审核。</w:t>
      </w:r>
    </w:p>
    <w:p w:rsidR="00600AC5" w:rsidRPr="009D4DF3" w:rsidRDefault="0076409E"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sidR="00600AC5" w:rsidRPr="009D4DF3">
        <w:rPr>
          <w:rFonts w:asciiTheme="minorEastAsia" w:eastAsiaTheme="minorEastAsia" w:hAnsiTheme="minorEastAsia" w:hint="eastAsia"/>
          <w:sz w:val="24"/>
          <w:szCs w:val="24"/>
        </w:rPr>
        <w:t>、</w:t>
      </w:r>
      <w:r w:rsidR="00600AC5"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9D4DF3" w:rsidRDefault="0076409E"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00AC5" w:rsidRPr="009D4DF3">
        <w:rPr>
          <w:rFonts w:asciiTheme="minorEastAsia" w:eastAsiaTheme="minorEastAsia" w:hAnsiTheme="minorEastAsia" w:hint="eastAsia"/>
          <w:color w:val="000000" w:themeColor="text1"/>
          <w:sz w:val="24"/>
          <w:szCs w:val="24"/>
          <w:lang w:eastAsia="zh-CN"/>
        </w:rPr>
        <w:t>、</w:t>
      </w:r>
      <w:r w:rsidR="00600AC5" w:rsidRPr="009D4DF3">
        <w:rPr>
          <w:rFonts w:asciiTheme="minorEastAsia" w:eastAsiaTheme="minorEastAsia" w:hAnsiTheme="minorEastAsia" w:hint="eastAsia"/>
          <w:bCs/>
          <w:color w:val="000000" w:themeColor="text1"/>
          <w:sz w:val="24"/>
          <w:szCs w:val="24"/>
          <w:lang w:eastAsia="zh-CN"/>
        </w:rPr>
        <w:t>与比选人无诉讼纠纷。</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三、获取比选文件</w:t>
      </w:r>
    </w:p>
    <w:p w:rsidR="00600AC5" w:rsidRPr="009D4DF3" w:rsidRDefault="00600AC5" w:rsidP="00600AC5">
      <w:pPr>
        <w:pStyle w:val="10"/>
        <w:numPr>
          <w:ilvl w:val="0"/>
          <w:numId w:val="38"/>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  月   日至202</w:t>
      </w:r>
      <w:r>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年  月   日（共10天）</w:t>
      </w:r>
    </w:p>
    <w:p w:rsidR="00600AC5" w:rsidRPr="009D4DF3" w:rsidRDefault="00600AC5" w:rsidP="00600AC5">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8" w:history="1">
        <w:r w:rsidRPr="009D4DF3">
          <w:rPr>
            <w:rStyle w:val="af"/>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Pr="009D4DF3" w:rsidRDefault="00600AC5" w:rsidP="00600AC5">
      <w:pPr>
        <w:autoSpaceDE/>
        <w:autoSpaceDN/>
        <w:spacing w:line="480" w:lineRule="exact"/>
        <w:jc w:val="both"/>
        <w:rPr>
          <w:rFonts w:asciiTheme="minorEastAsia" w:eastAsiaTheme="minorEastAsia" w:hAnsiTheme="minorEastAsia"/>
          <w:sz w:val="24"/>
          <w:szCs w:val="24"/>
          <w:lang w:eastAsia="zh-CN"/>
        </w:rPr>
      </w:pPr>
      <w:r w:rsidRPr="009D4DF3">
        <w:rPr>
          <w:rFonts w:asciiTheme="minorEastAsia" w:eastAsiaTheme="minorEastAsia" w:hAnsiTheme="minorEastAsia" w:hint="eastAsia"/>
          <w:sz w:val="24"/>
          <w:szCs w:val="24"/>
          <w:lang w:eastAsia="zh-CN"/>
        </w:rPr>
        <w:t>四、参选文件递交要求</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1、参选文件递交地点：</w:t>
      </w:r>
      <w:r w:rsidRPr="009D4DF3">
        <w:rPr>
          <w:rFonts w:asciiTheme="minorEastAsia" w:eastAsiaTheme="minorEastAsia" w:hAnsiTheme="minorEastAsia" w:hint="eastAsia"/>
          <w:bCs/>
          <w:sz w:val="24"/>
          <w:szCs w:val="24"/>
          <w:lang w:eastAsia="zh-CN"/>
        </w:rPr>
        <w:t>漳州市漳浦县杜浔镇杜昌路9号，福海创办公楼二楼企业管理部。</w:t>
      </w:r>
    </w:p>
    <w:p w:rsidR="00600AC5" w:rsidRPr="009D4DF3" w:rsidRDefault="00600AC5" w:rsidP="00600AC5">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2、</w:t>
      </w:r>
      <w:r w:rsidRPr="009D4DF3">
        <w:rPr>
          <w:rFonts w:asciiTheme="minorEastAsia" w:eastAsiaTheme="minorEastAsia" w:hAnsiTheme="minorEastAsia" w:hint="eastAsia"/>
          <w:spacing w:val="8"/>
          <w:sz w:val="24"/>
          <w:szCs w:val="24"/>
          <w:lang w:eastAsia="zh-CN"/>
        </w:rPr>
        <w:t>参选文件递交截止时间（以送达时间为准）</w:t>
      </w:r>
      <w:r w:rsidRPr="009D4DF3">
        <w:rPr>
          <w:rFonts w:asciiTheme="minorEastAsia" w:eastAsiaTheme="minorEastAsia" w:hAnsiTheme="minorEastAsia" w:hint="eastAsia"/>
          <w:bCs/>
          <w:sz w:val="24"/>
          <w:szCs w:val="24"/>
          <w:lang w:eastAsia="zh-CN"/>
        </w:rPr>
        <w:t>：</w:t>
      </w:r>
      <w:r w:rsidRPr="009D4DF3">
        <w:rPr>
          <w:rFonts w:asciiTheme="minorEastAsia" w:eastAsiaTheme="minorEastAsia" w:hAnsiTheme="minorEastAsia" w:hint="eastAsia"/>
          <w:spacing w:val="8"/>
          <w:sz w:val="24"/>
          <w:szCs w:val="24"/>
          <w:u w:val="single"/>
          <w:lang w:eastAsia="zh-CN"/>
        </w:rPr>
        <w:t>202</w:t>
      </w:r>
      <w:r>
        <w:rPr>
          <w:rFonts w:asciiTheme="minorEastAsia" w:eastAsiaTheme="minorEastAsia" w:hAnsiTheme="minorEastAsia" w:hint="eastAsia"/>
          <w:spacing w:val="8"/>
          <w:sz w:val="24"/>
          <w:szCs w:val="24"/>
          <w:u w:val="single"/>
          <w:lang w:eastAsia="zh-CN"/>
        </w:rPr>
        <w:t>1</w:t>
      </w:r>
      <w:r w:rsidRPr="009D4DF3">
        <w:rPr>
          <w:rFonts w:asciiTheme="minorEastAsia" w:eastAsiaTheme="minorEastAsia" w:hAnsiTheme="minorEastAsia" w:hint="eastAsia"/>
          <w:spacing w:val="8"/>
          <w:sz w:val="24"/>
          <w:szCs w:val="24"/>
          <w:u w:val="single"/>
          <w:lang w:eastAsia="zh-CN"/>
        </w:rPr>
        <w:t>年  月   日17时00分</w:t>
      </w:r>
      <w:r w:rsidRPr="009D4DF3">
        <w:rPr>
          <w:rFonts w:asciiTheme="minorEastAsia" w:eastAsiaTheme="minorEastAsia" w:hAnsiTheme="minorEastAsia" w:hint="eastAsia"/>
          <w:sz w:val="24"/>
          <w:szCs w:val="24"/>
          <w:lang w:eastAsia="zh-CN"/>
        </w:rPr>
        <w:t>。</w:t>
      </w:r>
      <w:r w:rsidRPr="009D4DF3">
        <w:rPr>
          <w:rFonts w:asciiTheme="minorEastAsia" w:eastAsiaTheme="minorEastAsia" w:hAnsiTheme="minorEastAsia" w:hint="eastAsia"/>
          <w:color w:val="333333"/>
          <w:sz w:val="24"/>
          <w:szCs w:val="24"/>
          <w:lang w:eastAsia="zh-CN"/>
        </w:rPr>
        <w:t>（注：公告发出之日起第11天）。</w:t>
      </w:r>
    </w:p>
    <w:p w:rsidR="00600AC5" w:rsidRPr="009D4DF3" w:rsidRDefault="00600AC5" w:rsidP="00600AC5">
      <w:pPr>
        <w:pStyle w:val="10"/>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五、联系方式</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u w:val="single"/>
        </w:rPr>
      </w:pPr>
      <w:r w:rsidRPr="009D4DF3">
        <w:rPr>
          <w:rFonts w:asciiTheme="minorEastAsia" w:eastAsiaTheme="minorEastAsia" w:hAnsiTheme="minorEastAsia" w:cs="宋体" w:hint="eastAsia"/>
          <w:bCs/>
          <w:color w:val="000000" w:themeColor="text1"/>
          <w:szCs w:val="24"/>
        </w:rPr>
        <w:t>商务联系人：陈玉冰  电话：0596-6311839 邮箱：</w:t>
      </w:r>
      <w:r w:rsidRPr="009D4DF3">
        <w:rPr>
          <w:rFonts w:asciiTheme="minorEastAsia" w:eastAsiaTheme="minorEastAsia" w:hAnsiTheme="minorEastAsia" w:cs="宋体" w:hint="eastAsia"/>
          <w:bCs/>
          <w:color w:val="000000" w:themeColor="text1"/>
          <w:szCs w:val="24"/>
          <w:u w:val="single"/>
        </w:rPr>
        <w:t>ybchen@fhcpec.com.cn</w:t>
      </w:r>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纪检监察室电话：0596-6311774  邮箱：</w:t>
      </w:r>
      <w:hyperlink r:id="rId9" w:history="1">
        <w:r w:rsidRPr="009D4DF3">
          <w:rPr>
            <w:rStyle w:val="af"/>
            <w:rFonts w:asciiTheme="minorEastAsia" w:eastAsiaTheme="minorEastAsia" w:hAnsiTheme="minorEastAsia" w:cs="宋体"/>
            <w:bCs/>
            <w:color w:val="000000" w:themeColor="text1"/>
            <w:szCs w:val="24"/>
          </w:rPr>
          <w:t>qlin@fhcpec.com.cn</w:t>
        </w:r>
      </w:hyperlink>
    </w:p>
    <w:p w:rsidR="00600AC5" w:rsidRPr="009D4DF3" w:rsidRDefault="00600AC5" w:rsidP="00600AC5">
      <w:pPr>
        <w:pStyle w:val="a2"/>
        <w:snapToGrid w:val="0"/>
        <w:spacing w:line="480" w:lineRule="exact"/>
        <w:ind w:firstLineChars="175"/>
        <w:rPr>
          <w:rFonts w:asciiTheme="minorEastAsia" w:eastAsiaTheme="minorEastAsia" w:hAnsiTheme="minorEastAsia" w:cs="宋体"/>
          <w:b/>
          <w:bCs/>
          <w:color w:val="000000" w:themeColor="text1"/>
          <w:szCs w:val="24"/>
        </w:rPr>
      </w:pPr>
      <w:r w:rsidRPr="009D4DF3">
        <w:rPr>
          <w:rFonts w:asciiTheme="minorEastAsia" w:eastAsiaTheme="minorEastAsia" w:hAnsiTheme="minorEastAsia" w:cs="宋体" w:hint="eastAsia"/>
          <w:bCs/>
          <w:color w:val="000000" w:themeColor="text1"/>
          <w:szCs w:val="24"/>
        </w:rPr>
        <w:t>联系地址：漳州市漳浦县杜浔镇杜昌路9号</w:t>
      </w:r>
      <w:r w:rsidRPr="009D4DF3">
        <w:rPr>
          <w:rFonts w:asciiTheme="minorEastAsia" w:eastAsiaTheme="minorEastAsia" w:hAnsiTheme="minorEastAsia" w:cs="宋体" w:hint="eastAsia"/>
          <w:b/>
          <w:bCs/>
          <w:color w:val="000000" w:themeColor="text1"/>
          <w:szCs w:val="24"/>
        </w:rPr>
        <w:t xml:space="preserve">   </w:t>
      </w:r>
      <w:r w:rsidRPr="009D4DF3">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E77D1" w:rsidRDefault="00600AC5" w:rsidP="00857042">
      <w:pPr>
        <w:pStyle w:val="a6"/>
        <w:spacing w:line="460" w:lineRule="exact"/>
        <w:ind w:leftChars="165" w:left="363" w:right="121"/>
        <w:jc w:val="both"/>
        <w:rPr>
          <w:rFonts w:asciiTheme="minorEastAsia" w:eastAsiaTheme="minorEastAsia" w:hAnsiTheme="minorEastAsia"/>
          <w:u w:val="single"/>
          <w:lang w:eastAsia="zh-CN"/>
        </w:rPr>
      </w:pPr>
      <w:r>
        <w:rPr>
          <w:rFonts w:hint="eastAsia"/>
          <w:lang w:eastAsia="zh-CN"/>
        </w:rPr>
        <w:t>1、</w:t>
      </w:r>
      <w:r w:rsidRPr="00720604">
        <w:rPr>
          <w:rFonts w:hint="eastAsia"/>
          <w:lang w:eastAsia="zh-CN"/>
        </w:rPr>
        <w:t>项目</w:t>
      </w:r>
      <w:r w:rsidRPr="00720604">
        <w:rPr>
          <w:lang w:eastAsia="zh-CN"/>
        </w:rPr>
        <w:t>名称：</w:t>
      </w:r>
      <w:r w:rsidR="00857042" w:rsidRPr="00FA46D4">
        <w:rPr>
          <w:rFonts w:asciiTheme="minorEastAsia" w:eastAsiaTheme="minorEastAsia" w:hAnsiTheme="minorEastAsia" w:hint="eastAsia"/>
          <w:u w:val="single"/>
          <w:lang w:eastAsia="zh-CN"/>
        </w:rPr>
        <w:t>自动感应手部免洗消毒液（移动支架+分配器+补充装</w:t>
      </w:r>
      <w:r w:rsidR="00857042" w:rsidRPr="00FA46D4">
        <w:rPr>
          <w:rFonts w:asciiTheme="minorEastAsia" w:eastAsiaTheme="minorEastAsia" w:hAnsiTheme="minorEastAsia" w:hint="eastAsia"/>
          <w:b/>
          <w:u w:val="single"/>
          <w:lang w:eastAsia="zh-CN"/>
        </w:rPr>
        <w:t>）</w:t>
      </w:r>
      <w:r w:rsidR="00857042">
        <w:rPr>
          <w:rFonts w:asciiTheme="minorEastAsia" w:eastAsiaTheme="minorEastAsia" w:hAnsiTheme="minorEastAsia" w:hint="eastAsia"/>
          <w:b/>
          <w:u w:val="single"/>
          <w:lang w:eastAsia="zh-CN"/>
        </w:rPr>
        <w:t>、</w:t>
      </w:r>
      <w:r w:rsidR="00857042" w:rsidRPr="00FA46D4">
        <w:rPr>
          <w:rFonts w:asciiTheme="minorEastAsia" w:eastAsiaTheme="minorEastAsia" w:hAnsiTheme="minorEastAsia" w:hint="eastAsia"/>
          <w:u w:val="single"/>
          <w:lang w:eastAsia="zh-CN"/>
        </w:rPr>
        <w:t>免洗洗手液补充装（1200ml）</w:t>
      </w:r>
    </w:p>
    <w:p w:rsidR="00600AC5" w:rsidRPr="00246DA1" w:rsidRDefault="002F2079" w:rsidP="00857042">
      <w:pPr>
        <w:pStyle w:val="a6"/>
        <w:spacing w:line="460" w:lineRule="exact"/>
        <w:ind w:leftChars="165" w:left="363" w:right="121"/>
        <w:jc w:val="both"/>
        <w:rPr>
          <w:bCs/>
          <w:noProof/>
          <w:lang w:eastAsia="zh-CN"/>
        </w:rPr>
      </w:pPr>
      <w:r>
        <w:rPr>
          <w:rFonts w:hint="eastAsia"/>
          <w:lang w:eastAsia="zh-CN"/>
        </w:rPr>
        <w:t>2</w:t>
      </w:r>
      <w:r w:rsidR="00600AC5">
        <w:rPr>
          <w:rFonts w:hint="eastAsia"/>
          <w:lang w:eastAsia="zh-CN"/>
        </w:rPr>
        <w:t>、</w:t>
      </w:r>
      <w:r w:rsidR="00600AC5" w:rsidRPr="00361648">
        <w:rPr>
          <w:rFonts w:hint="eastAsia"/>
          <w:lang w:eastAsia="zh-CN"/>
        </w:rPr>
        <w:t>项目联系人</w:t>
      </w:r>
    </w:p>
    <w:p w:rsidR="00600AC5" w:rsidRDefault="00600AC5" w:rsidP="00600AC5">
      <w:pPr>
        <w:pStyle w:val="a6"/>
        <w:spacing w:line="460" w:lineRule="exact"/>
        <w:ind w:right="121" w:firstLineChars="300" w:firstLine="720"/>
        <w:jc w:val="both"/>
        <w:rPr>
          <w:lang w:eastAsia="zh-CN"/>
        </w:rPr>
      </w:pPr>
      <w:r w:rsidRPr="00361648">
        <w:rPr>
          <w:rFonts w:hint="eastAsia"/>
          <w:lang w:eastAsia="zh-CN"/>
        </w:rPr>
        <w:t>技术联系人：</w:t>
      </w:r>
      <w:r w:rsidR="002F2079">
        <w:rPr>
          <w:rFonts w:hint="eastAsia"/>
          <w:lang w:eastAsia="zh-CN"/>
        </w:rPr>
        <w:t>李子延</w:t>
      </w:r>
      <w:r>
        <w:rPr>
          <w:rFonts w:hint="eastAsia"/>
          <w:lang w:eastAsia="zh-CN"/>
        </w:rPr>
        <w:t xml:space="preserve">  </w:t>
      </w:r>
      <w:r w:rsidR="002F2079">
        <w:rPr>
          <w:rFonts w:hint="eastAsia"/>
          <w:lang w:eastAsia="zh-CN"/>
        </w:rPr>
        <w:t>18060283961</w:t>
      </w:r>
    </w:p>
    <w:p w:rsidR="00600AC5" w:rsidRPr="00361648" w:rsidRDefault="00600AC5" w:rsidP="00600AC5">
      <w:pPr>
        <w:pStyle w:val="a6"/>
        <w:spacing w:line="460" w:lineRule="exact"/>
        <w:ind w:right="121" w:firstLineChars="300" w:firstLine="720"/>
        <w:jc w:val="both"/>
        <w:rPr>
          <w:lang w:eastAsia="zh-CN"/>
        </w:rPr>
      </w:pPr>
      <w:r w:rsidRPr="00361648">
        <w:rPr>
          <w:rFonts w:hint="eastAsia"/>
          <w:lang w:eastAsia="zh-CN"/>
        </w:rPr>
        <w:t>商务联系人：陈玉冰</w:t>
      </w:r>
      <w:r>
        <w:rPr>
          <w:rFonts w:hint="eastAsia"/>
          <w:lang w:eastAsia="zh-CN"/>
        </w:rPr>
        <w:t xml:space="preserve"> </w:t>
      </w:r>
      <w:r w:rsidRPr="00361648">
        <w:rPr>
          <w:rFonts w:hint="eastAsia"/>
          <w:lang w:eastAsia="zh-CN"/>
        </w:rPr>
        <w:t xml:space="preserve">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w:t>
      </w:r>
      <w:r w:rsidRPr="00361648">
        <w:rPr>
          <w:lang w:eastAsia="zh-CN"/>
        </w:rPr>
        <w:lastRenderedPageBreak/>
        <w:t>立即以书面形式予以确认；参选人未按规定时间予以确认或未按规定时间地点领取书面文件的，视比选通知已收到。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600AC5" w:rsidRPr="009D4DF3" w:rsidRDefault="00600AC5" w:rsidP="00600AC5">
      <w:pPr>
        <w:autoSpaceDE/>
        <w:autoSpaceDN/>
        <w:spacing w:line="480" w:lineRule="exact"/>
        <w:ind w:leftChars="220" w:left="844" w:hangingChars="150" w:hanging="360"/>
        <w:jc w:val="both"/>
        <w:rPr>
          <w:rFonts w:asciiTheme="minorEastAsia" w:eastAsiaTheme="minorEastAsia" w:hAnsiTheme="minorEastAsia"/>
          <w:bCs/>
          <w:color w:val="000000" w:themeColor="text1"/>
          <w:sz w:val="24"/>
          <w:szCs w:val="24"/>
          <w:lang w:eastAsia="zh-CN"/>
        </w:rPr>
      </w:pPr>
      <w:r w:rsidRPr="009D4DF3">
        <w:rPr>
          <w:rFonts w:asciiTheme="minorEastAsia" w:eastAsiaTheme="minorEastAsia" w:hAnsiTheme="minorEastAsia" w:hint="eastAsia"/>
          <w:bCs/>
          <w:color w:val="000000" w:themeColor="text1"/>
          <w:sz w:val="24"/>
          <w:szCs w:val="24"/>
          <w:lang w:eastAsia="zh-CN"/>
        </w:rPr>
        <w:t>1、具有独立承担民事责任的能力：提供营业执照、组织机构代码证、税务登记证或三证合一证书（复印件加盖公章）。</w:t>
      </w:r>
    </w:p>
    <w:p w:rsidR="00600AC5" w:rsidRPr="009D4DF3" w:rsidRDefault="0076409E" w:rsidP="00600AC5">
      <w:pPr>
        <w:pStyle w:val="10"/>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600AC5" w:rsidRPr="009D4DF3">
        <w:rPr>
          <w:rFonts w:asciiTheme="minorEastAsia" w:eastAsiaTheme="minorEastAsia" w:hAnsiTheme="minorEastAsia" w:hint="eastAsia"/>
          <w:sz w:val="24"/>
          <w:szCs w:val="24"/>
        </w:rPr>
        <w:t>、</w:t>
      </w:r>
      <w:r w:rsidR="002F2079" w:rsidRPr="009D4DF3">
        <w:rPr>
          <w:rFonts w:asciiTheme="minorEastAsia" w:eastAsiaTheme="minorEastAsia" w:hAnsiTheme="minorEastAsia" w:hint="eastAsia"/>
          <w:sz w:val="24"/>
          <w:szCs w:val="24"/>
        </w:rPr>
        <w:t>报价时需要提供</w:t>
      </w:r>
      <w:r w:rsidR="002F2079" w:rsidRPr="002F2079">
        <w:rPr>
          <w:rFonts w:asciiTheme="minorEastAsia" w:eastAsiaTheme="minorEastAsia" w:hAnsiTheme="minorEastAsia" w:hint="eastAsia"/>
          <w:sz w:val="24"/>
        </w:rPr>
        <w:t>免洗洗手液</w:t>
      </w:r>
      <w:r w:rsidR="002F2079" w:rsidRPr="009D4DF3">
        <w:rPr>
          <w:rFonts w:asciiTheme="minorEastAsia" w:eastAsiaTheme="minorEastAsia" w:hAnsiTheme="minorEastAsia" w:hint="eastAsia"/>
          <w:sz w:val="24"/>
          <w:szCs w:val="24"/>
        </w:rPr>
        <w:t>进行审核。</w:t>
      </w:r>
    </w:p>
    <w:p w:rsidR="00600AC5" w:rsidRPr="009D4DF3" w:rsidRDefault="0076409E" w:rsidP="00600AC5">
      <w:pPr>
        <w:pStyle w:val="10"/>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sidR="00600AC5" w:rsidRPr="009D4DF3">
        <w:rPr>
          <w:rFonts w:asciiTheme="minorEastAsia" w:eastAsiaTheme="minorEastAsia" w:hAnsiTheme="minorEastAsia" w:hint="eastAsia"/>
          <w:sz w:val="24"/>
          <w:szCs w:val="24"/>
        </w:rPr>
        <w:t>、</w:t>
      </w:r>
      <w:r w:rsidR="00600AC5" w:rsidRPr="009D4DF3">
        <w:rPr>
          <w:rFonts w:asciiTheme="minorEastAsia" w:eastAsiaTheme="minorEastAsia" w:hAnsiTheme="minorEastAsia" w:hint="eastAsia"/>
          <w:bCs/>
          <w:color w:val="000000" w:themeColor="text1"/>
          <w:sz w:val="24"/>
          <w:szCs w:val="24"/>
        </w:rPr>
        <w:t>没有失信黑名单记录（以最高院失信被执行人系统发布信息为准）。</w:t>
      </w:r>
    </w:p>
    <w:p w:rsidR="00600AC5" w:rsidRPr="00FD7A08" w:rsidRDefault="0076409E" w:rsidP="00600AC5">
      <w:pPr>
        <w:autoSpaceDE/>
        <w:autoSpaceDN/>
        <w:spacing w:line="480" w:lineRule="exact"/>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w:t>
      </w:r>
      <w:r w:rsidR="00600AC5" w:rsidRPr="009D4DF3">
        <w:rPr>
          <w:rFonts w:asciiTheme="minorEastAsia" w:eastAsiaTheme="minorEastAsia" w:hAnsiTheme="minorEastAsia" w:hint="eastAsia"/>
          <w:color w:val="000000" w:themeColor="text1"/>
          <w:sz w:val="24"/>
          <w:szCs w:val="24"/>
          <w:lang w:eastAsia="zh-CN"/>
        </w:rPr>
        <w:t>、</w:t>
      </w:r>
      <w:r w:rsidR="00600AC5" w:rsidRPr="009D4DF3">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600AC5">
      <w:pPr>
        <w:spacing w:line="460" w:lineRule="exact"/>
        <w:rPr>
          <w:b/>
          <w:w w:val="95"/>
          <w:sz w:val="24"/>
          <w:szCs w:val="24"/>
          <w:lang w:eastAsia="zh-CN"/>
        </w:rPr>
      </w:pPr>
      <w:r w:rsidRPr="00361648">
        <w:rPr>
          <w:b/>
          <w:w w:val="95"/>
          <w:sz w:val="24"/>
          <w:szCs w:val="24"/>
          <w:lang w:eastAsia="zh-CN"/>
        </w:rPr>
        <w:t>七、参选保证金</w:t>
      </w:r>
      <w:bookmarkStart w:id="0" w:name="_GoBack"/>
      <w:bookmarkEnd w:id="0"/>
    </w:p>
    <w:p w:rsidR="00600AC5" w:rsidRPr="00FD0665" w:rsidRDefault="00600AC5" w:rsidP="00600AC5">
      <w:pPr>
        <w:pStyle w:val="10"/>
        <w:spacing w:line="460" w:lineRule="exact"/>
        <w:rPr>
          <w:sz w:val="24"/>
          <w:szCs w:val="24"/>
        </w:rPr>
      </w:pPr>
      <w:r>
        <w:rPr>
          <w:rFonts w:hint="eastAsia"/>
        </w:rPr>
        <w:t xml:space="preserve">   </w:t>
      </w:r>
      <w:r w:rsidRPr="00FD0665">
        <w:rPr>
          <w:rFonts w:hint="eastAsia"/>
          <w:sz w:val="24"/>
          <w:szCs w:val="24"/>
        </w:rPr>
        <w:t>无</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600AC5" w:rsidRPr="005A0486" w:rsidRDefault="00600AC5" w:rsidP="00600AC5">
      <w:pPr>
        <w:pStyle w:val="21"/>
        <w:tabs>
          <w:tab w:val="left" w:pos="6879"/>
        </w:tabs>
        <w:spacing w:before="107" w:line="460" w:lineRule="exact"/>
        <w:ind w:leftChars="215" w:left="473" w:right="108"/>
        <w:rPr>
          <w:spacing w:val="-4"/>
          <w:lang w:eastAsia="zh-CN"/>
        </w:rPr>
      </w:pPr>
      <w:r>
        <w:rPr>
          <w:lang w:eastAsia="zh-CN"/>
        </w:rPr>
        <w:t>2</w:t>
      </w:r>
      <w:r>
        <w:rPr>
          <w:rFonts w:hint="eastAsia"/>
          <w:lang w:eastAsia="zh-CN"/>
        </w:rPr>
        <w:t>、</w:t>
      </w:r>
      <w:r w:rsidRPr="005A0486">
        <w:rPr>
          <w:spacing w:val="4"/>
          <w:lang w:eastAsia="zh-CN"/>
        </w:rPr>
        <w:t>递交</w:t>
      </w:r>
      <w:r w:rsidRPr="005A0486">
        <w:rPr>
          <w:lang w:eastAsia="zh-CN"/>
        </w:rPr>
        <w:t>参</w:t>
      </w:r>
      <w:r w:rsidRPr="005A0486">
        <w:rPr>
          <w:spacing w:val="4"/>
          <w:lang w:eastAsia="zh-CN"/>
        </w:rPr>
        <w:t>选文件的地</w:t>
      </w:r>
      <w:r w:rsidRPr="005A0486">
        <w:rPr>
          <w:lang w:eastAsia="zh-CN"/>
        </w:rPr>
        <w:t>点</w:t>
      </w:r>
      <w:r w:rsidRPr="005A0486">
        <w:rPr>
          <w:spacing w:val="4"/>
          <w:lang w:eastAsia="zh-CN"/>
        </w:rPr>
        <w:t>为：</w:t>
      </w:r>
      <w:r w:rsidRPr="005A0486">
        <w:rPr>
          <w:rFonts w:hint="eastAsia"/>
          <w:spacing w:val="4"/>
          <w:lang w:eastAsia="zh-CN"/>
        </w:rPr>
        <w:t>福建福海创石油化工有限公司办公楼</w:t>
      </w:r>
      <w:r w:rsidRPr="005A0486">
        <w:rPr>
          <w:spacing w:val="4"/>
          <w:lang w:eastAsia="zh-CN"/>
        </w:rPr>
        <w:t>（</w:t>
      </w:r>
      <w:r w:rsidRPr="005A0486">
        <w:rPr>
          <w:rFonts w:hint="eastAsia"/>
          <w:spacing w:val="4"/>
          <w:lang w:eastAsia="zh-CN"/>
        </w:rPr>
        <w:t>漳州市漳浦县杜浔镇杜昌路9号</w:t>
      </w:r>
      <w:r w:rsidRPr="005A0486">
        <w:rPr>
          <w:spacing w:val="4"/>
          <w:lang w:eastAsia="zh-CN"/>
        </w:rPr>
        <w:t>）</w:t>
      </w:r>
      <w:r w:rsidRPr="005A0486">
        <w:rPr>
          <w:spacing w:val="-57"/>
          <w:lang w:eastAsia="zh-CN"/>
        </w:rPr>
        <w:t>，</w:t>
      </w:r>
      <w:r w:rsidRPr="005A0486">
        <w:rPr>
          <w:lang w:eastAsia="zh-CN"/>
        </w:rPr>
        <w:t>联系人</w:t>
      </w:r>
      <w:r w:rsidRPr="005A0486">
        <w:rPr>
          <w:spacing w:val="-56"/>
          <w:lang w:eastAsia="zh-CN"/>
        </w:rPr>
        <w:t>：</w:t>
      </w:r>
      <w:r w:rsidRPr="005A0486">
        <w:rPr>
          <w:rFonts w:hint="eastAsia"/>
          <w:lang w:eastAsia="zh-CN"/>
        </w:rPr>
        <w:t xml:space="preserve">陈玉冰  </w:t>
      </w:r>
      <w:r w:rsidRPr="005A0486">
        <w:rPr>
          <w:spacing w:val="-6"/>
          <w:lang w:eastAsia="zh-CN"/>
        </w:rPr>
        <w:t xml:space="preserve"> </w:t>
      </w:r>
      <w:r w:rsidRPr="005A0486">
        <w:rPr>
          <w:lang w:eastAsia="zh-CN"/>
        </w:rPr>
        <w:t>联系电话</w:t>
      </w:r>
      <w:r w:rsidRPr="005A0486">
        <w:rPr>
          <w:spacing w:val="-4"/>
          <w:lang w:eastAsia="zh-CN"/>
        </w:rPr>
        <w:t>：</w:t>
      </w:r>
      <w:r w:rsidRPr="005A0486">
        <w:rPr>
          <w:rFonts w:hint="eastAsia"/>
          <w:spacing w:val="-4"/>
          <w:lang w:eastAsia="zh-CN"/>
        </w:rPr>
        <w:t>0596-6311839 。</w:t>
      </w:r>
    </w:p>
    <w:p w:rsidR="00600AC5" w:rsidRPr="005A0486" w:rsidRDefault="00600AC5" w:rsidP="00600AC5">
      <w:pPr>
        <w:pStyle w:val="21"/>
        <w:tabs>
          <w:tab w:val="left" w:pos="6879"/>
        </w:tabs>
        <w:spacing w:before="107" w:line="460" w:lineRule="exact"/>
        <w:ind w:left="0" w:right="108"/>
        <w:rPr>
          <w:lang w:eastAsia="zh-CN"/>
        </w:rPr>
      </w:pPr>
      <w:r w:rsidRPr="005A0486">
        <w:rPr>
          <w:rFonts w:hint="eastAsia"/>
          <w:lang w:eastAsia="zh-CN"/>
        </w:rPr>
        <w:t xml:space="preserve">    </w:t>
      </w:r>
      <w:r w:rsidRPr="005A0486">
        <w:rPr>
          <w:lang w:eastAsia="zh-CN"/>
        </w:rPr>
        <w:t>注：请使用顺丰快递或中国邮政 EMS 快递，其他快递不能保证送达目的地。</w:t>
      </w:r>
    </w:p>
    <w:p w:rsidR="00600AC5" w:rsidRPr="005A0486" w:rsidRDefault="00600AC5" w:rsidP="00600AC5">
      <w:pPr>
        <w:pStyle w:val="a6"/>
        <w:spacing w:line="460" w:lineRule="exact"/>
        <w:ind w:right="121" w:firstLineChars="200" w:firstLine="480"/>
        <w:jc w:val="both"/>
        <w:rPr>
          <w:lang w:eastAsia="zh-CN"/>
        </w:rPr>
      </w:pPr>
      <w:r>
        <w:rPr>
          <w:lang w:eastAsia="zh-CN"/>
        </w:rPr>
        <w:t>3</w:t>
      </w:r>
      <w:r>
        <w:rPr>
          <w:rFonts w:hint="eastAsia"/>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sectPr w:rsidR="00600AC5">
          <w:pgSz w:w="11910" w:h="16840"/>
          <w:pgMar w:top="1420" w:right="1140" w:bottom="740" w:left="1300" w:header="0" w:footer="551" w:gutter="0"/>
          <w:cols w:space="720"/>
        </w:sectPr>
      </w:pPr>
    </w:p>
    <w:p w:rsidR="00600AC5" w:rsidRPr="006F0262" w:rsidRDefault="00600AC5" w:rsidP="00600AC5">
      <w:pPr>
        <w:pStyle w:val="11"/>
        <w:tabs>
          <w:tab w:val="left" w:pos="4075"/>
        </w:tabs>
        <w:spacing w:line="355" w:lineRule="exact"/>
        <w:ind w:leftChars="245" w:left="539" w:firstLineChars="890" w:firstLine="2502"/>
        <w:rPr>
          <w:lang w:eastAsia="zh-CN"/>
        </w:rPr>
      </w:pPr>
      <w:bookmarkStart w:id="1" w:name="_Toc251742852"/>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Pr>
          <w:rFonts w:hint="eastAsia"/>
          <w:lang w:eastAsia="zh-CN"/>
        </w:rPr>
        <w:t>3</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600AC5">
      <w:pPr>
        <w:spacing w:line="480" w:lineRule="exact"/>
        <w:ind w:leftChars="150" w:left="330" w:firstLineChars="250" w:firstLine="60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Default="00FA46D4" w:rsidP="00FA46D4">
      <w:pPr>
        <w:pStyle w:val="a6"/>
        <w:spacing w:line="480" w:lineRule="exact"/>
        <w:ind w:right="121" w:firstLineChars="200" w:firstLine="480"/>
        <w:jc w:val="both"/>
        <w:rPr>
          <w:lang w:eastAsia="zh-CN"/>
        </w:rPr>
      </w:pPr>
      <w:r w:rsidRPr="00E67B0F">
        <w:rPr>
          <w:rFonts w:hint="eastAsia"/>
          <w:lang w:eastAsia="zh-CN"/>
        </w:rPr>
        <w:t>本项目设置最高控制价</w:t>
      </w:r>
      <w:r>
        <w:rPr>
          <w:rFonts w:ascii="inherit" w:hAnsi="inherit" w:hint="eastAsia"/>
          <w:sz w:val="22"/>
          <w:szCs w:val="22"/>
          <w:lang w:eastAsia="zh-CN"/>
        </w:rPr>
        <w:t>1</w:t>
      </w:r>
      <w:r w:rsidRPr="00E67B0F">
        <w:rPr>
          <w:rFonts w:ascii="inherit" w:hAnsi="inherit" w:hint="eastAsia"/>
          <w:sz w:val="22"/>
          <w:szCs w:val="22"/>
          <w:lang w:eastAsia="zh-CN"/>
        </w:rPr>
        <w:t>万元</w:t>
      </w:r>
      <w:r w:rsidRPr="00E67B0F">
        <w:rPr>
          <w:rFonts w:hint="eastAsia"/>
          <w:lang w:eastAsia="zh-CN"/>
        </w:rPr>
        <w:t>。</w:t>
      </w:r>
      <w:r w:rsidRPr="00FD0B1A">
        <w:rPr>
          <w:rFonts w:hint="eastAsia"/>
          <w:lang w:eastAsia="zh-CN"/>
        </w:rPr>
        <w:t>参选人所填报的报价高于本项目最高限价的，其参选将被比选小组予以否决。</w:t>
      </w:r>
      <w:hyperlink r:id="rId10" w:history="1">
        <w:r w:rsidRPr="00FD0B1A">
          <w:rPr>
            <w:rStyle w:val="af"/>
            <w:rFonts w:hint="eastAsia"/>
            <w:lang w:eastAsia="zh-CN"/>
          </w:rPr>
          <w:t>如参选人对控制价存疑请于报价截止前发邮件至ybchen@fhcpec.com.cn</w:t>
        </w:r>
      </w:hyperlink>
      <w:r w:rsidRPr="00FD0B1A">
        <w:rPr>
          <w:rFonts w:hint="eastAsia"/>
          <w:lang w:eastAsia="zh-CN"/>
        </w:rPr>
        <w:t>。</w:t>
      </w:r>
    </w:p>
    <w:p w:rsidR="00FA46D4" w:rsidRPr="00BB7E58" w:rsidRDefault="00FA46D4" w:rsidP="00FA46D4">
      <w:pPr>
        <w:spacing w:line="460" w:lineRule="exact"/>
        <w:rPr>
          <w:bCs/>
          <w:snapToGrid w:val="0"/>
          <w:color w:val="000000" w:themeColor="text1"/>
          <w:spacing w:val="8"/>
          <w:sz w:val="24"/>
          <w:szCs w:val="24"/>
          <w:lang w:eastAsia="zh-CN"/>
        </w:rPr>
      </w:pPr>
      <w:r w:rsidRPr="005A0486">
        <w:rPr>
          <w:rFonts w:hint="eastAsia"/>
          <w:bCs/>
          <w:snapToGrid w:val="0"/>
          <w:color w:val="000000" w:themeColor="text1"/>
          <w:spacing w:val="8"/>
          <w:sz w:val="24"/>
          <w:szCs w:val="24"/>
          <w:lang w:eastAsia="zh-CN"/>
        </w:rPr>
        <w:t>本自主比选</w:t>
      </w:r>
      <w:r>
        <w:rPr>
          <w:rFonts w:hint="eastAsia"/>
          <w:bCs/>
          <w:snapToGrid w:val="0"/>
          <w:color w:val="000000" w:themeColor="text1"/>
          <w:spacing w:val="8"/>
          <w:sz w:val="24"/>
          <w:szCs w:val="24"/>
          <w:lang w:eastAsia="zh-CN"/>
        </w:rPr>
        <w:t>采用商务报价决标的评标办法，经技术评选合格后选</w:t>
      </w:r>
      <w:r w:rsidR="000E77D1">
        <w:rPr>
          <w:rFonts w:hint="eastAsia"/>
          <w:bCs/>
          <w:snapToGrid w:val="0"/>
          <w:color w:val="000000" w:themeColor="text1"/>
          <w:spacing w:val="8"/>
          <w:sz w:val="24"/>
          <w:szCs w:val="24"/>
          <w:lang w:eastAsia="zh-CN"/>
        </w:rPr>
        <w:t>，</w:t>
      </w:r>
      <w:r>
        <w:rPr>
          <w:rFonts w:hint="eastAsia"/>
          <w:bCs/>
          <w:snapToGrid w:val="0"/>
          <w:color w:val="000000" w:themeColor="text1"/>
          <w:spacing w:val="8"/>
          <w:sz w:val="24"/>
          <w:szCs w:val="24"/>
          <w:lang w:eastAsia="zh-CN"/>
        </w:rPr>
        <w:t>未税总价最低者作为中选单位。</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lastRenderedPageBreak/>
        <w:t>3</w:t>
      </w:r>
      <w:r>
        <w:rPr>
          <w:rFonts w:hint="eastAsia"/>
          <w:lang w:eastAsia="zh-CN"/>
        </w:rPr>
        <w:t>、</w:t>
      </w:r>
      <w:r w:rsidRPr="00747D01">
        <w:rPr>
          <w:lang w:eastAsia="zh-CN"/>
        </w:rPr>
        <w:t>比选人将做开选记录。</w:t>
      </w:r>
    </w:p>
    <w:p w:rsidR="00600AC5" w:rsidRPr="00747D01" w:rsidRDefault="00600AC5" w:rsidP="00600AC5">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747D01" w:rsidRDefault="00600AC5" w:rsidP="00600AC5">
      <w:pPr>
        <w:pStyle w:val="11"/>
        <w:tabs>
          <w:tab w:val="left" w:pos="1632"/>
        </w:tabs>
        <w:spacing w:line="48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150F09" w:rsidRDefault="00600AC5" w:rsidP="00600AC5">
      <w:pPr>
        <w:pStyle w:val="11"/>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600AC5" w:rsidRPr="00BE146C" w:rsidRDefault="00600AC5" w:rsidP="00600AC5">
      <w:pPr>
        <w:pStyle w:val="11"/>
        <w:tabs>
          <w:tab w:val="left" w:pos="1632"/>
        </w:tabs>
        <w:spacing w:line="355" w:lineRule="exact"/>
        <w:ind w:leftChars="245" w:left="539" w:firstLineChars="840" w:firstLine="2361"/>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1"/>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2"/>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FD0665">
        <w:rPr>
          <w:rFonts w:hint="eastAsia"/>
          <w:b/>
          <w:sz w:val="24"/>
          <w:szCs w:val="24"/>
          <w:lang w:eastAsia="zh-CN"/>
        </w:rPr>
        <w:lastRenderedPageBreak/>
        <w:t xml:space="preserve">附件一：合同   </w:t>
      </w:r>
    </w:p>
    <w:p w:rsidR="00600AC5" w:rsidRPr="00CF74B0" w:rsidRDefault="00600AC5" w:rsidP="0076409E">
      <w:pPr>
        <w:tabs>
          <w:tab w:val="left" w:pos="709"/>
        </w:tabs>
        <w:spacing w:line="460" w:lineRule="exact"/>
        <w:ind w:firstLineChars="1046" w:firstLine="3360"/>
        <w:rPr>
          <w:b/>
          <w:sz w:val="32"/>
          <w:szCs w:val="32"/>
          <w:lang w:eastAsia="zh-CN"/>
        </w:rPr>
      </w:pPr>
      <w:r>
        <w:rPr>
          <w:rFonts w:hint="eastAsia"/>
          <w:b/>
          <w:color w:val="000000"/>
          <w:sz w:val="32"/>
          <w:szCs w:val="32"/>
          <w:lang w:eastAsia="zh-CN"/>
        </w:rPr>
        <w:t>采购</w:t>
      </w:r>
      <w:r w:rsidRPr="00CF74B0">
        <w:rPr>
          <w:rFonts w:hint="eastAsia"/>
          <w:b/>
          <w:sz w:val="32"/>
          <w:szCs w:val="32"/>
          <w:lang w:eastAsia="zh-CN"/>
        </w:rPr>
        <w:t>合同</w:t>
      </w:r>
    </w:p>
    <w:p w:rsidR="00600AC5" w:rsidRDefault="00600AC5" w:rsidP="00600AC5">
      <w:pPr>
        <w:pStyle w:val="10"/>
        <w:spacing w:line="460" w:lineRule="exact"/>
        <w:rPr>
          <w:rFonts w:hAnsi="宋体"/>
          <w:sz w:val="21"/>
          <w:szCs w:val="21"/>
        </w:rPr>
      </w:pPr>
      <w:r>
        <w:rPr>
          <w:rFonts w:hAnsi="宋体" w:hint="eastAsia"/>
          <w:sz w:val="21"/>
          <w:szCs w:val="21"/>
        </w:rPr>
        <w:t xml:space="preserve">                                                 合同编号：</w:t>
      </w:r>
    </w:p>
    <w:p w:rsidR="00600AC5" w:rsidRDefault="00600AC5" w:rsidP="00600AC5">
      <w:pPr>
        <w:pStyle w:val="10"/>
        <w:spacing w:line="460" w:lineRule="exact"/>
        <w:rPr>
          <w:rFonts w:hAnsi="宋体"/>
          <w:sz w:val="21"/>
          <w:szCs w:val="21"/>
        </w:rPr>
      </w:pPr>
      <w:r>
        <w:rPr>
          <w:rFonts w:hAnsi="宋体" w:hint="eastAsia"/>
          <w:sz w:val="21"/>
          <w:szCs w:val="21"/>
        </w:rPr>
        <w:t>甲方：                                           签订地点：</w:t>
      </w:r>
    </w:p>
    <w:p w:rsidR="00600AC5" w:rsidRDefault="00600AC5" w:rsidP="00600AC5">
      <w:pPr>
        <w:pStyle w:val="10"/>
        <w:spacing w:line="460" w:lineRule="exact"/>
        <w:ind w:firstLineChars="300" w:firstLine="630"/>
        <w:rPr>
          <w:rFonts w:hAnsi="宋体"/>
          <w:sz w:val="21"/>
          <w:szCs w:val="21"/>
        </w:rPr>
      </w:pPr>
      <w:r>
        <w:rPr>
          <w:rFonts w:hAnsi="宋体" w:hint="eastAsia"/>
          <w:sz w:val="21"/>
          <w:szCs w:val="21"/>
        </w:rPr>
        <w:t xml:space="preserve">                  </w:t>
      </w:r>
      <w:r w:rsidR="00FA46D4">
        <w:rPr>
          <w:rFonts w:hAnsi="宋体" w:hint="eastAsia"/>
          <w:sz w:val="21"/>
          <w:szCs w:val="21"/>
        </w:rPr>
        <w:t xml:space="preserve">                         </w:t>
      </w:r>
      <w:r>
        <w:rPr>
          <w:rFonts w:hAnsi="宋体" w:hint="eastAsia"/>
          <w:sz w:val="21"/>
          <w:szCs w:val="21"/>
        </w:rPr>
        <w:t>签订日期：</w:t>
      </w:r>
    </w:p>
    <w:p w:rsidR="00600AC5" w:rsidRPr="00CF74B0" w:rsidRDefault="00600AC5" w:rsidP="00600AC5">
      <w:pPr>
        <w:pStyle w:val="10"/>
        <w:spacing w:line="460" w:lineRule="exact"/>
        <w:rPr>
          <w:rFonts w:hAnsi="宋体"/>
          <w:sz w:val="21"/>
          <w:szCs w:val="21"/>
        </w:rPr>
      </w:pPr>
      <w:r>
        <w:rPr>
          <w:rFonts w:hAnsi="宋体" w:hint="eastAsia"/>
          <w:sz w:val="21"/>
          <w:szCs w:val="21"/>
        </w:rPr>
        <w:t xml:space="preserve">乙方：                                           </w:t>
      </w:r>
    </w:p>
    <w:p w:rsidR="00600AC5" w:rsidRPr="00CF74B0" w:rsidRDefault="00600AC5" w:rsidP="00600AC5">
      <w:pPr>
        <w:spacing w:line="460" w:lineRule="exact"/>
        <w:ind w:firstLineChars="200" w:firstLine="420"/>
        <w:rPr>
          <w:sz w:val="21"/>
          <w:szCs w:val="21"/>
          <w:lang w:eastAsia="zh-CN"/>
        </w:rPr>
      </w:pPr>
      <w:r w:rsidRPr="00CF74B0">
        <w:rPr>
          <w:rFonts w:hint="eastAsia"/>
          <w:sz w:val="21"/>
          <w:szCs w:val="21"/>
          <w:lang w:eastAsia="zh-CN"/>
        </w:rPr>
        <w:t>根据甲方采购项目需求，经双方友好协商，就甲方向乙方采购本合同第1条所列产品相关事宜，依据《</w:t>
      </w:r>
      <w:r w:rsidRPr="001B5A17">
        <w:rPr>
          <w:color w:val="111111"/>
          <w:sz w:val="24"/>
          <w:szCs w:val="24"/>
          <w:lang w:eastAsia="zh-CN"/>
        </w:rPr>
        <w:t>中华人民共和国民法典</w:t>
      </w:r>
      <w:r w:rsidRPr="00CF74B0">
        <w:rPr>
          <w:rFonts w:hint="eastAsia"/>
          <w:sz w:val="21"/>
          <w:szCs w:val="21"/>
          <w:lang w:eastAsia="zh-CN"/>
        </w:rPr>
        <w:t>》及其他相关法律法规规定，双方签订如下协议：</w:t>
      </w:r>
    </w:p>
    <w:p w:rsidR="00600AC5" w:rsidRPr="00CF74B0" w:rsidRDefault="00600AC5" w:rsidP="00600AC5">
      <w:pPr>
        <w:pStyle w:val="aa"/>
        <w:numPr>
          <w:ilvl w:val="0"/>
          <w:numId w:val="43"/>
        </w:numPr>
        <w:autoSpaceDE/>
        <w:autoSpaceDN/>
        <w:spacing w:before="0" w:line="460" w:lineRule="exact"/>
        <w:ind w:hanging="76"/>
        <w:jc w:val="both"/>
        <w:rPr>
          <w:sz w:val="21"/>
          <w:szCs w:val="21"/>
          <w:lang w:eastAsia="zh-CN"/>
        </w:rPr>
      </w:pPr>
      <w:r w:rsidRPr="00CF74B0">
        <w:rPr>
          <w:rFonts w:hint="eastAsia"/>
          <w:sz w:val="21"/>
          <w:szCs w:val="21"/>
          <w:lang w:eastAsia="zh-CN"/>
        </w:rPr>
        <w:t>合同标的和合同价格清单表</w:t>
      </w:r>
    </w:p>
    <w:tbl>
      <w:tblPr>
        <w:tblW w:w="8583" w:type="dxa"/>
        <w:tblLook w:val="04A0"/>
      </w:tblPr>
      <w:tblGrid>
        <w:gridCol w:w="695"/>
        <w:gridCol w:w="2076"/>
        <w:gridCol w:w="1418"/>
        <w:gridCol w:w="992"/>
        <w:gridCol w:w="2157"/>
        <w:gridCol w:w="1245"/>
      </w:tblGrid>
      <w:tr w:rsidR="00600AC5" w:rsidRPr="00CF74B0" w:rsidTr="0076409E">
        <w:trPr>
          <w:trHeight w:val="522"/>
        </w:trPr>
        <w:tc>
          <w:tcPr>
            <w:tcW w:w="695" w:type="dxa"/>
            <w:tcBorders>
              <w:top w:val="single" w:sz="8" w:space="0" w:color="auto"/>
              <w:left w:val="single" w:sz="8" w:space="0" w:color="auto"/>
              <w:bottom w:val="single" w:sz="8" w:space="0" w:color="auto"/>
              <w:right w:val="single" w:sz="8" w:space="0" w:color="auto"/>
            </w:tcBorders>
            <w:shd w:val="clear" w:color="000000" w:fill="C5D9F1"/>
            <w:vAlign w:val="center"/>
          </w:tcPr>
          <w:p w:rsidR="00600AC5" w:rsidRPr="00CF74B0" w:rsidRDefault="00600AC5" w:rsidP="00857042">
            <w:pPr>
              <w:widowControl/>
              <w:spacing w:line="460" w:lineRule="exact"/>
              <w:jc w:val="center"/>
              <w:rPr>
                <w:b/>
                <w:bCs/>
                <w:color w:val="000000"/>
                <w:sz w:val="21"/>
                <w:szCs w:val="21"/>
              </w:rPr>
            </w:pPr>
            <w:r w:rsidRPr="00CF74B0">
              <w:rPr>
                <w:rFonts w:hint="eastAsia"/>
                <w:b/>
                <w:bCs/>
                <w:color w:val="000000"/>
                <w:sz w:val="21"/>
                <w:szCs w:val="21"/>
              </w:rPr>
              <w:t>序号</w:t>
            </w:r>
          </w:p>
        </w:tc>
        <w:tc>
          <w:tcPr>
            <w:tcW w:w="2076"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857042">
            <w:pPr>
              <w:widowControl/>
              <w:spacing w:line="460" w:lineRule="exact"/>
              <w:jc w:val="center"/>
              <w:rPr>
                <w:b/>
                <w:bCs/>
                <w:color w:val="000000"/>
                <w:sz w:val="21"/>
                <w:szCs w:val="21"/>
              </w:rPr>
            </w:pPr>
            <w:r w:rsidRPr="00CF74B0">
              <w:rPr>
                <w:rFonts w:hint="eastAsia"/>
                <w:b/>
                <w:bCs/>
                <w:color w:val="000000"/>
                <w:sz w:val="21"/>
                <w:szCs w:val="21"/>
              </w:rPr>
              <w:t>产品名称、规格</w:t>
            </w:r>
          </w:p>
        </w:tc>
        <w:tc>
          <w:tcPr>
            <w:tcW w:w="1418"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857042">
            <w:pPr>
              <w:widowControl/>
              <w:spacing w:line="460" w:lineRule="exact"/>
              <w:jc w:val="center"/>
              <w:rPr>
                <w:b/>
                <w:bCs/>
                <w:color w:val="000000"/>
                <w:sz w:val="21"/>
                <w:szCs w:val="21"/>
              </w:rPr>
            </w:pPr>
            <w:r w:rsidRPr="00CF74B0">
              <w:rPr>
                <w:rFonts w:hint="eastAsia"/>
                <w:b/>
                <w:bCs/>
                <w:color w:val="000000"/>
                <w:sz w:val="21"/>
                <w:szCs w:val="21"/>
              </w:rPr>
              <w:t>数量</w:t>
            </w:r>
          </w:p>
        </w:tc>
        <w:tc>
          <w:tcPr>
            <w:tcW w:w="992"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857042">
            <w:pPr>
              <w:widowControl/>
              <w:spacing w:line="460" w:lineRule="exact"/>
              <w:jc w:val="center"/>
              <w:rPr>
                <w:b/>
                <w:bCs/>
                <w:color w:val="000000"/>
                <w:sz w:val="21"/>
                <w:szCs w:val="21"/>
              </w:rPr>
            </w:pPr>
            <w:r w:rsidRPr="00CF74B0">
              <w:rPr>
                <w:rFonts w:hint="eastAsia"/>
                <w:b/>
                <w:bCs/>
                <w:color w:val="000000"/>
                <w:sz w:val="21"/>
                <w:szCs w:val="21"/>
              </w:rPr>
              <w:t>单位</w:t>
            </w:r>
          </w:p>
        </w:tc>
        <w:tc>
          <w:tcPr>
            <w:tcW w:w="2157"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857042">
            <w:pPr>
              <w:widowControl/>
              <w:spacing w:line="460" w:lineRule="exact"/>
              <w:jc w:val="center"/>
              <w:rPr>
                <w:b/>
                <w:bCs/>
                <w:color w:val="000000"/>
                <w:sz w:val="21"/>
                <w:szCs w:val="21"/>
              </w:rPr>
            </w:pPr>
            <w:r w:rsidRPr="00CF74B0">
              <w:rPr>
                <w:rFonts w:hint="eastAsia"/>
                <w:b/>
                <w:bCs/>
                <w:color w:val="000000"/>
                <w:sz w:val="21"/>
                <w:szCs w:val="21"/>
              </w:rPr>
              <w:t>含税到厂单价（元）</w:t>
            </w:r>
          </w:p>
        </w:tc>
        <w:tc>
          <w:tcPr>
            <w:tcW w:w="1245" w:type="dxa"/>
            <w:tcBorders>
              <w:top w:val="single" w:sz="8" w:space="0" w:color="auto"/>
              <w:left w:val="nil"/>
              <w:bottom w:val="single" w:sz="8" w:space="0" w:color="auto"/>
              <w:right w:val="single" w:sz="8" w:space="0" w:color="auto"/>
            </w:tcBorders>
            <w:shd w:val="clear" w:color="000000" w:fill="C5D9F1"/>
            <w:vAlign w:val="center"/>
          </w:tcPr>
          <w:p w:rsidR="00600AC5" w:rsidRPr="00CF74B0" w:rsidRDefault="00600AC5" w:rsidP="00857042">
            <w:pPr>
              <w:widowControl/>
              <w:spacing w:line="460" w:lineRule="exact"/>
              <w:jc w:val="center"/>
              <w:rPr>
                <w:b/>
                <w:bCs/>
                <w:color w:val="000000"/>
                <w:sz w:val="21"/>
                <w:szCs w:val="21"/>
              </w:rPr>
            </w:pPr>
            <w:r w:rsidRPr="00CF74B0">
              <w:rPr>
                <w:rFonts w:hint="eastAsia"/>
                <w:b/>
                <w:bCs/>
                <w:color w:val="000000"/>
                <w:sz w:val="21"/>
                <w:szCs w:val="21"/>
              </w:rPr>
              <w:t>总价(元)</w:t>
            </w:r>
          </w:p>
        </w:tc>
      </w:tr>
      <w:tr w:rsidR="00600AC5" w:rsidRPr="00CF74B0" w:rsidTr="0076409E">
        <w:trPr>
          <w:trHeight w:val="552"/>
        </w:trPr>
        <w:tc>
          <w:tcPr>
            <w:tcW w:w="695" w:type="dxa"/>
            <w:tcBorders>
              <w:top w:val="nil"/>
              <w:left w:val="single" w:sz="8" w:space="0" w:color="auto"/>
              <w:bottom w:val="single" w:sz="8" w:space="0" w:color="auto"/>
              <w:right w:val="single" w:sz="8" w:space="0" w:color="auto"/>
            </w:tcBorders>
            <w:shd w:val="clear" w:color="000000" w:fill="FFFFFF"/>
            <w:vAlign w:val="center"/>
          </w:tcPr>
          <w:p w:rsidR="00600AC5" w:rsidRPr="0076409E" w:rsidRDefault="00600AC5" w:rsidP="00FA46D4">
            <w:pPr>
              <w:widowControl/>
              <w:spacing w:line="460" w:lineRule="exact"/>
              <w:jc w:val="center"/>
              <w:rPr>
                <w:rFonts w:asciiTheme="minorEastAsia" w:eastAsiaTheme="minorEastAsia" w:hAnsiTheme="minorEastAsia"/>
                <w:color w:val="000000"/>
                <w:sz w:val="18"/>
                <w:szCs w:val="18"/>
              </w:rPr>
            </w:pPr>
            <w:r w:rsidRPr="0076409E">
              <w:rPr>
                <w:rFonts w:asciiTheme="minorEastAsia" w:eastAsiaTheme="minorEastAsia" w:hAnsiTheme="minorEastAsia" w:hint="eastAsia"/>
                <w:color w:val="000000"/>
                <w:sz w:val="18"/>
                <w:szCs w:val="18"/>
              </w:rPr>
              <w:t>1</w:t>
            </w:r>
          </w:p>
        </w:tc>
        <w:tc>
          <w:tcPr>
            <w:tcW w:w="2076" w:type="dxa"/>
            <w:tcBorders>
              <w:top w:val="nil"/>
              <w:left w:val="nil"/>
              <w:bottom w:val="single" w:sz="8" w:space="0" w:color="auto"/>
              <w:right w:val="single" w:sz="8" w:space="0" w:color="auto"/>
            </w:tcBorders>
            <w:shd w:val="clear" w:color="auto" w:fill="auto"/>
            <w:vAlign w:val="center"/>
          </w:tcPr>
          <w:p w:rsidR="00600AC5" w:rsidRPr="0076409E" w:rsidRDefault="00FA46D4" w:rsidP="00FA46D4">
            <w:pPr>
              <w:jc w:val="center"/>
              <w:rPr>
                <w:rFonts w:asciiTheme="minorEastAsia" w:eastAsiaTheme="minorEastAsia" w:hAnsiTheme="minorEastAsia"/>
                <w:color w:val="000000"/>
                <w:sz w:val="18"/>
                <w:szCs w:val="18"/>
                <w:lang w:eastAsia="zh-CN"/>
              </w:rPr>
            </w:pPr>
            <w:r w:rsidRPr="0076409E">
              <w:rPr>
                <w:rFonts w:asciiTheme="minorEastAsia" w:eastAsiaTheme="minorEastAsia" w:hAnsiTheme="minorEastAsia" w:hint="eastAsia"/>
                <w:sz w:val="18"/>
                <w:szCs w:val="18"/>
                <w:lang w:eastAsia="zh-CN"/>
              </w:rPr>
              <w:t>自动免洗洗手液(移动支架+分配器+补充装)</w:t>
            </w:r>
          </w:p>
        </w:tc>
        <w:tc>
          <w:tcPr>
            <w:tcW w:w="1418" w:type="dxa"/>
            <w:tcBorders>
              <w:top w:val="nil"/>
              <w:left w:val="nil"/>
              <w:bottom w:val="single" w:sz="8" w:space="0" w:color="auto"/>
              <w:right w:val="single" w:sz="8" w:space="0" w:color="auto"/>
            </w:tcBorders>
            <w:shd w:val="clear" w:color="auto" w:fill="auto"/>
            <w:vAlign w:val="center"/>
          </w:tcPr>
          <w:p w:rsidR="00600AC5" w:rsidRPr="0076409E" w:rsidRDefault="00FA46D4" w:rsidP="00FA46D4">
            <w:pPr>
              <w:jc w:val="center"/>
              <w:rPr>
                <w:rFonts w:asciiTheme="minorEastAsia" w:eastAsiaTheme="minorEastAsia" w:hAnsiTheme="minorEastAsia"/>
                <w:color w:val="000000"/>
                <w:sz w:val="18"/>
                <w:szCs w:val="18"/>
                <w:lang w:eastAsia="zh-CN"/>
              </w:rPr>
            </w:pPr>
            <w:r w:rsidRPr="0076409E">
              <w:rPr>
                <w:rFonts w:asciiTheme="minorEastAsia" w:eastAsiaTheme="minorEastAsia" w:hAnsiTheme="minorEastAsia" w:hint="eastAsia"/>
                <w:sz w:val="18"/>
                <w:szCs w:val="18"/>
              </w:rPr>
              <w:t>6</w:t>
            </w:r>
          </w:p>
        </w:tc>
        <w:tc>
          <w:tcPr>
            <w:tcW w:w="992" w:type="dxa"/>
            <w:tcBorders>
              <w:top w:val="nil"/>
              <w:left w:val="nil"/>
              <w:bottom w:val="single" w:sz="8" w:space="0" w:color="auto"/>
              <w:right w:val="single" w:sz="8" w:space="0" w:color="auto"/>
            </w:tcBorders>
            <w:shd w:val="clear" w:color="000000" w:fill="FFFFFF"/>
            <w:vAlign w:val="center"/>
          </w:tcPr>
          <w:p w:rsidR="00600AC5" w:rsidRPr="0076409E" w:rsidRDefault="00FA46D4" w:rsidP="00FA46D4">
            <w:pPr>
              <w:widowControl/>
              <w:spacing w:line="460" w:lineRule="exact"/>
              <w:jc w:val="center"/>
              <w:rPr>
                <w:rFonts w:asciiTheme="minorEastAsia" w:eastAsiaTheme="minorEastAsia" w:hAnsiTheme="minorEastAsia"/>
                <w:color w:val="000000"/>
                <w:sz w:val="18"/>
                <w:szCs w:val="18"/>
                <w:lang w:eastAsia="zh-CN"/>
              </w:rPr>
            </w:pPr>
            <w:r w:rsidRPr="0076409E">
              <w:rPr>
                <w:rFonts w:asciiTheme="minorEastAsia" w:eastAsiaTheme="minorEastAsia" w:hAnsiTheme="minorEastAsia" w:hint="eastAsia"/>
                <w:color w:val="000000"/>
                <w:sz w:val="18"/>
                <w:szCs w:val="18"/>
                <w:lang w:eastAsia="zh-CN"/>
              </w:rPr>
              <w:t>台</w:t>
            </w:r>
          </w:p>
        </w:tc>
        <w:tc>
          <w:tcPr>
            <w:tcW w:w="2157" w:type="dxa"/>
            <w:tcBorders>
              <w:top w:val="nil"/>
              <w:left w:val="nil"/>
              <w:bottom w:val="single" w:sz="8" w:space="0" w:color="auto"/>
              <w:right w:val="single" w:sz="8" w:space="0" w:color="auto"/>
            </w:tcBorders>
            <w:shd w:val="clear" w:color="auto" w:fill="auto"/>
            <w:vAlign w:val="center"/>
          </w:tcPr>
          <w:p w:rsidR="00600AC5" w:rsidRPr="0076409E" w:rsidRDefault="00600AC5" w:rsidP="00857042">
            <w:pPr>
              <w:widowControl/>
              <w:spacing w:line="460" w:lineRule="exact"/>
              <w:jc w:val="center"/>
              <w:rPr>
                <w:color w:val="000000"/>
                <w:sz w:val="18"/>
                <w:szCs w:val="18"/>
                <w:lang w:eastAsia="zh-CN"/>
              </w:rPr>
            </w:pPr>
          </w:p>
        </w:tc>
        <w:tc>
          <w:tcPr>
            <w:tcW w:w="1245" w:type="dxa"/>
            <w:tcBorders>
              <w:top w:val="nil"/>
              <w:left w:val="nil"/>
              <w:bottom w:val="single" w:sz="8" w:space="0" w:color="auto"/>
              <w:right w:val="single" w:sz="8" w:space="0" w:color="auto"/>
            </w:tcBorders>
            <w:vAlign w:val="center"/>
          </w:tcPr>
          <w:p w:rsidR="00600AC5" w:rsidRPr="0076409E" w:rsidRDefault="00600AC5" w:rsidP="00857042">
            <w:pPr>
              <w:widowControl/>
              <w:spacing w:line="460" w:lineRule="exact"/>
              <w:jc w:val="center"/>
              <w:rPr>
                <w:color w:val="000000"/>
                <w:sz w:val="18"/>
                <w:szCs w:val="18"/>
                <w:lang w:eastAsia="zh-CN"/>
              </w:rPr>
            </w:pPr>
          </w:p>
        </w:tc>
      </w:tr>
      <w:tr w:rsidR="00600AC5" w:rsidRPr="00CF74B0" w:rsidTr="0076409E">
        <w:trPr>
          <w:trHeight w:val="552"/>
        </w:trPr>
        <w:tc>
          <w:tcPr>
            <w:tcW w:w="695" w:type="dxa"/>
            <w:tcBorders>
              <w:top w:val="nil"/>
              <w:left w:val="single" w:sz="8" w:space="0" w:color="auto"/>
              <w:bottom w:val="single" w:sz="8" w:space="0" w:color="auto"/>
              <w:right w:val="single" w:sz="8" w:space="0" w:color="auto"/>
            </w:tcBorders>
            <w:shd w:val="clear" w:color="000000" w:fill="FFFFFF"/>
            <w:vAlign w:val="center"/>
          </w:tcPr>
          <w:p w:rsidR="00600AC5" w:rsidRPr="0076409E" w:rsidRDefault="00600AC5" w:rsidP="00FA46D4">
            <w:pPr>
              <w:widowControl/>
              <w:spacing w:line="460" w:lineRule="exact"/>
              <w:jc w:val="center"/>
              <w:rPr>
                <w:rFonts w:asciiTheme="minorEastAsia" w:eastAsiaTheme="minorEastAsia" w:hAnsiTheme="minorEastAsia"/>
                <w:color w:val="000000"/>
                <w:sz w:val="18"/>
                <w:szCs w:val="18"/>
                <w:lang w:eastAsia="zh-CN"/>
              </w:rPr>
            </w:pPr>
            <w:r w:rsidRPr="0076409E">
              <w:rPr>
                <w:rFonts w:asciiTheme="minorEastAsia" w:eastAsiaTheme="minorEastAsia" w:hAnsiTheme="minorEastAsia" w:hint="eastAsia"/>
                <w:color w:val="000000"/>
                <w:sz w:val="18"/>
                <w:szCs w:val="18"/>
                <w:lang w:eastAsia="zh-CN"/>
              </w:rPr>
              <w:t>2</w:t>
            </w:r>
          </w:p>
        </w:tc>
        <w:tc>
          <w:tcPr>
            <w:tcW w:w="2076" w:type="dxa"/>
            <w:tcBorders>
              <w:top w:val="nil"/>
              <w:left w:val="nil"/>
              <w:bottom w:val="single" w:sz="8" w:space="0" w:color="auto"/>
              <w:right w:val="single" w:sz="8" w:space="0" w:color="auto"/>
            </w:tcBorders>
            <w:shd w:val="clear" w:color="auto" w:fill="auto"/>
            <w:vAlign w:val="center"/>
          </w:tcPr>
          <w:p w:rsidR="00600AC5" w:rsidRPr="0076409E" w:rsidRDefault="00FA46D4" w:rsidP="00FA46D4">
            <w:pPr>
              <w:jc w:val="center"/>
              <w:rPr>
                <w:rFonts w:asciiTheme="minorEastAsia" w:eastAsiaTheme="minorEastAsia" w:hAnsiTheme="minorEastAsia"/>
                <w:color w:val="000000"/>
                <w:sz w:val="18"/>
                <w:szCs w:val="18"/>
                <w:lang w:eastAsia="zh-CN"/>
              </w:rPr>
            </w:pPr>
            <w:r w:rsidRPr="0076409E">
              <w:rPr>
                <w:rFonts w:asciiTheme="minorEastAsia" w:eastAsiaTheme="minorEastAsia" w:hAnsiTheme="minorEastAsia" w:hint="eastAsia"/>
                <w:sz w:val="18"/>
                <w:szCs w:val="18"/>
                <w:lang w:eastAsia="zh-CN"/>
              </w:rPr>
              <w:t>免洗洗手液补充装（1200ml）</w:t>
            </w:r>
          </w:p>
        </w:tc>
        <w:tc>
          <w:tcPr>
            <w:tcW w:w="1418" w:type="dxa"/>
            <w:tcBorders>
              <w:top w:val="nil"/>
              <w:left w:val="nil"/>
              <w:bottom w:val="single" w:sz="8" w:space="0" w:color="auto"/>
              <w:right w:val="single" w:sz="8" w:space="0" w:color="auto"/>
            </w:tcBorders>
            <w:shd w:val="clear" w:color="auto" w:fill="auto"/>
            <w:vAlign w:val="center"/>
          </w:tcPr>
          <w:p w:rsidR="00600AC5" w:rsidRPr="0076409E" w:rsidRDefault="00FA46D4" w:rsidP="00FA46D4">
            <w:pPr>
              <w:widowControl/>
              <w:spacing w:line="460" w:lineRule="exact"/>
              <w:jc w:val="center"/>
              <w:rPr>
                <w:rFonts w:asciiTheme="minorEastAsia" w:eastAsiaTheme="minorEastAsia" w:hAnsiTheme="minorEastAsia"/>
                <w:color w:val="000000"/>
                <w:sz w:val="18"/>
                <w:szCs w:val="18"/>
                <w:lang w:eastAsia="zh-CN"/>
              </w:rPr>
            </w:pPr>
            <w:r w:rsidRPr="0076409E">
              <w:rPr>
                <w:rFonts w:asciiTheme="minorEastAsia" w:eastAsiaTheme="minorEastAsia" w:hAnsiTheme="minorEastAsia" w:hint="eastAsia"/>
                <w:sz w:val="18"/>
                <w:szCs w:val="18"/>
                <w:lang w:eastAsia="zh-CN"/>
              </w:rPr>
              <w:t>20</w:t>
            </w:r>
          </w:p>
        </w:tc>
        <w:tc>
          <w:tcPr>
            <w:tcW w:w="992" w:type="dxa"/>
            <w:tcBorders>
              <w:top w:val="nil"/>
              <w:left w:val="nil"/>
              <w:bottom w:val="single" w:sz="8" w:space="0" w:color="auto"/>
              <w:right w:val="single" w:sz="8" w:space="0" w:color="auto"/>
            </w:tcBorders>
            <w:shd w:val="clear" w:color="000000" w:fill="FFFFFF"/>
            <w:vAlign w:val="center"/>
          </w:tcPr>
          <w:p w:rsidR="00600AC5" w:rsidRPr="0076409E" w:rsidRDefault="00FA46D4" w:rsidP="00FA46D4">
            <w:pPr>
              <w:widowControl/>
              <w:spacing w:line="460" w:lineRule="exact"/>
              <w:jc w:val="center"/>
              <w:rPr>
                <w:rFonts w:asciiTheme="minorEastAsia" w:eastAsiaTheme="minorEastAsia" w:hAnsiTheme="minorEastAsia"/>
                <w:color w:val="000000"/>
                <w:sz w:val="18"/>
                <w:szCs w:val="18"/>
                <w:lang w:eastAsia="zh-CN"/>
              </w:rPr>
            </w:pPr>
            <w:r w:rsidRPr="0076409E">
              <w:rPr>
                <w:rFonts w:asciiTheme="minorEastAsia" w:eastAsiaTheme="minorEastAsia" w:hAnsiTheme="minorEastAsia" w:hint="eastAsia"/>
                <w:sz w:val="18"/>
                <w:szCs w:val="18"/>
              </w:rPr>
              <w:t>瓶</w:t>
            </w:r>
          </w:p>
        </w:tc>
        <w:tc>
          <w:tcPr>
            <w:tcW w:w="2157" w:type="dxa"/>
            <w:tcBorders>
              <w:top w:val="nil"/>
              <w:left w:val="nil"/>
              <w:bottom w:val="single" w:sz="8" w:space="0" w:color="auto"/>
              <w:right w:val="single" w:sz="8" w:space="0" w:color="auto"/>
            </w:tcBorders>
            <w:shd w:val="clear" w:color="auto" w:fill="auto"/>
            <w:vAlign w:val="center"/>
          </w:tcPr>
          <w:p w:rsidR="00600AC5" w:rsidRPr="0076409E" w:rsidRDefault="00600AC5" w:rsidP="00857042">
            <w:pPr>
              <w:widowControl/>
              <w:spacing w:line="460" w:lineRule="exact"/>
              <w:jc w:val="center"/>
              <w:rPr>
                <w:color w:val="000000"/>
                <w:sz w:val="18"/>
                <w:szCs w:val="18"/>
                <w:lang w:eastAsia="zh-CN"/>
              </w:rPr>
            </w:pPr>
          </w:p>
        </w:tc>
        <w:tc>
          <w:tcPr>
            <w:tcW w:w="1245" w:type="dxa"/>
            <w:tcBorders>
              <w:top w:val="nil"/>
              <w:left w:val="nil"/>
              <w:bottom w:val="single" w:sz="8" w:space="0" w:color="auto"/>
              <w:right w:val="single" w:sz="8" w:space="0" w:color="auto"/>
            </w:tcBorders>
            <w:vAlign w:val="center"/>
          </w:tcPr>
          <w:p w:rsidR="00600AC5" w:rsidRPr="0076409E" w:rsidRDefault="00600AC5" w:rsidP="00857042">
            <w:pPr>
              <w:widowControl/>
              <w:spacing w:line="460" w:lineRule="exact"/>
              <w:jc w:val="center"/>
              <w:rPr>
                <w:color w:val="000000"/>
                <w:sz w:val="18"/>
                <w:szCs w:val="18"/>
                <w:lang w:eastAsia="zh-CN"/>
              </w:rPr>
            </w:pPr>
          </w:p>
        </w:tc>
      </w:tr>
      <w:tr w:rsidR="00600AC5" w:rsidRPr="00CF74B0" w:rsidTr="0076409E">
        <w:trPr>
          <w:trHeight w:val="552"/>
        </w:trPr>
        <w:tc>
          <w:tcPr>
            <w:tcW w:w="5181" w:type="dxa"/>
            <w:gridSpan w:val="4"/>
            <w:tcBorders>
              <w:top w:val="nil"/>
              <w:left w:val="single" w:sz="8" w:space="0" w:color="auto"/>
              <w:bottom w:val="single" w:sz="8" w:space="0" w:color="auto"/>
              <w:right w:val="single" w:sz="8" w:space="0" w:color="auto"/>
            </w:tcBorders>
            <w:shd w:val="clear" w:color="000000" w:fill="FFFFFF"/>
            <w:vAlign w:val="center"/>
          </w:tcPr>
          <w:p w:rsidR="00600AC5" w:rsidRPr="0076409E" w:rsidRDefault="00600AC5" w:rsidP="00857042">
            <w:pPr>
              <w:spacing w:line="460" w:lineRule="exact"/>
              <w:jc w:val="center"/>
              <w:rPr>
                <w:sz w:val="18"/>
                <w:szCs w:val="18"/>
                <w:lang w:eastAsia="zh-CN"/>
              </w:rPr>
            </w:pPr>
            <w:r w:rsidRPr="0076409E">
              <w:rPr>
                <w:rFonts w:hint="eastAsia"/>
                <w:sz w:val="18"/>
                <w:szCs w:val="18"/>
                <w:lang w:eastAsia="zh-CN"/>
              </w:rPr>
              <w:t>合同金额合计（大写）：</w:t>
            </w:r>
          </w:p>
        </w:tc>
        <w:tc>
          <w:tcPr>
            <w:tcW w:w="3402" w:type="dxa"/>
            <w:gridSpan w:val="2"/>
            <w:tcBorders>
              <w:top w:val="nil"/>
              <w:left w:val="nil"/>
              <w:bottom w:val="single" w:sz="8" w:space="0" w:color="auto"/>
              <w:right w:val="single" w:sz="8" w:space="0" w:color="auto"/>
            </w:tcBorders>
            <w:shd w:val="clear" w:color="auto" w:fill="auto"/>
            <w:vAlign w:val="center"/>
          </w:tcPr>
          <w:p w:rsidR="00600AC5" w:rsidRPr="0076409E" w:rsidRDefault="00600AC5" w:rsidP="00857042">
            <w:pPr>
              <w:spacing w:line="460" w:lineRule="exact"/>
              <w:jc w:val="center"/>
              <w:rPr>
                <w:sz w:val="18"/>
                <w:szCs w:val="18"/>
                <w:lang w:eastAsia="zh-CN"/>
              </w:rPr>
            </w:pPr>
          </w:p>
        </w:tc>
      </w:tr>
    </w:tbl>
    <w:p w:rsidR="0076409E" w:rsidRDefault="0076409E" w:rsidP="0076409E">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6409E" w:rsidRDefault="0076409E" w:rsidP="0076409E">
      <w:pPr>
        <w:spacing w:line="360" w:lineRule="auto"/>
        <w:rPr>
          <w:sz w:val="24"/>
          <w:lang w:eastAsia="zh-CN"/>
        </w:rPr>
      </w:pPr>
      <w:r>
        <w:rPr>
          <w:rFonts w:hint="eastAsia"/>
          <w:sz w:val="24"/>
          <w:lang w:eastAsia="zh-CN"/>
        </w:rPr>
        <w:t>2、交货：</w:t>
      </w:r>
    </w:p>
    <w:p w:rsidR="0076409E" w:rsidRDefault="0076409E" w:rsidP="0076409E">
      <w:pPr>
        <w:spacing w:line="360" w:lineRule="auto"/>
        <w:rPr>
          <w:sz w:val="24"/>
          <w:lang w:eastAsia="zh-CN"/>
        </w:rPr>
      </w:pPr>
      <w:r>
        <w:rPr>
          <w:rFonts w:hint="eastAsia"/>
          <w:sz w:val="24"/>
          <w:lang w:eastAsia="zh-CN"/>
        </w:rPr>
        <w:t>2.1交货方式：</w:t>
      </w:r>
      <w:r>
        <w:rPr>
          <w:sz w:val="24"/>
          <w:u w:val="single"/>
          <w:lang w:eastAsia="zh-CN"/>
        </w:rPr>
        <w:t xml:space="preserve">                    </w:t>
      </w:r>
    </w:p>
    <w:p w:rsidR="0076409E" w:rsidRDefault="0076409E" w:rsidP="0076409E">
      <w:pPr>
        <w:spacing w:line="360" w:lineRule="auto"/>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6409E" w:rsidRDefault="0076409E" w:rsidP="0076409E">
      <w:pPr>
        <w:spacing w:line="360" w:lineRule="auto"/>
        <w:rPr>
          <w:sz w:val="24"/>
          <w:lang w:eastAsia="zh-CN"/>
        </w:rPr>
      </w:pPr>
      <w:r>
        <w:rPr>
          <w:rFonts w:hint="eastAsia"/>
          <w:sz w:val="24"/>
          <w:lang w:eastAsia="zh-CN"/>
        </w:rPr>
        <w:t>2.3交货时间：</w:t>
      </w:r>
      <w:r>
        <w:rPr>
          <w:sz w:val="24"/>
          <w:u w:val="single"/>
          <w:lang w:eastAsia="zh-CN"/>
        </w:rPr>
        <w:t xml:space="preserve">                    </w:t>
      </w:r>
    </w:p>
    <w:p w:rsidR="0076409E" w:rsidRDefault="0076409E" w:rsidP="0076409E">
      <w:pPr>
        <w:spacing w:line="360" w:lineRule="auto"/>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6409E" w:rsidRDefault="0076409E" w:rsidP="0076409E">
      <w:pPr>
        <w:spacing w:line="360" w:lineRule="auto"/>
        <w:rPr>
          <w:sz w:val="24"/>
          <w:lang w:eastAsia="zh-CN"/>
        </w:rPr>
      </w:pPr>
      <w:r>
        <w:rPr>
          <w:rFonts w:hint="eastAsia"/>
          <w:sz w:val="24"/>
          <w:lang w:eastAsia="zh-CN"/>
        </w:rPr>
        <w:t>3、付款方式与条件</w:t>
      </w:r>
    </w:p>
    <w:p w:rsidR="0076409E" w:rsidRDefault="0076409E" w:rsidP="0076409E">
      <w:pPr>
        <w:spacing w:line="360" w:lineRule="auto"/>
        <w:rPr>
          <w:sz w:val="24"/>
          <w:lang w:eastAsia="zh-CN"/>
        </w:rPr>
      </w:pPr>
      <w:r>
        <w:rPr>
          <w:rFonts w:hint="eastAsia"/>
          <w:sz w:val="24"/>
          <w:lang w:eastAsia="zh-CN"/>
        </w:rPr>
        <w:t>3.1乙方交付的产品按合同约定标准经甲方验收合格后，甲方向乙方支付合同价款总额的</w:t>
      </w:r>
      <w:r w:rsidRPr="0076409E">
        <w:rPr>
          <w:rFonts w:hint="eastAsia"/>
          <w:sz w:val="24"/>
          <w:u w:val="single"/>
          <w:lang w:eastAsia="zh-CN"/>
        </w:rPr>
        <w:t>100%</w:t>
      </w:r>
      <w:r>
        <w:rPr>
          <w:rFonts w:hint="eastAsia"/>
          <w:sz w:val="24"/>
          <w:lang w:eastAsia="zh-CN"/>
        </w:rPr>
        <w:t>货款。</w:t>
      </w:r>
    </w:p>
    <w:p w:rsidR="0076409E" w:rsidRDefault="0076409E" w:rsidP="0076409E">
      <w:pPr>
        <w:spacing w:line="360" w:lineRule="auto"/>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6409E" w:rsidRDefault="0076409E" w:rsidP="0076409E">
      <w:pPr>
        <w:spacing w:line="360" w:lineRule="auto"/>
        <w:rPr>
          <w:sz w:val="24"/>
          <w:lang w:eastAsia="zh-CN"/>
        </w:rPr>
      </w:pPr>
      <w:r>
        <w:rPr>
          <w:rFonts w:hint="eastAsia"/>
          <w:sz w:val="24"/>
          <w:lang w:eastAsia="zh-CN"/>
        </w:rPr>
        <w:t>4、质量要求和技术标准</w:t>
      </w:r>
    </w:p>
    <w:p w:rsidR="0076409E" w:rsidRDefault="0076409E" w:rsidP="0076409E">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w:t>
      </w:r>
      <w:r>
        <w:rPr>
          <w:rFonts w:hint="eastAsia"/>
          <w:sz w:val="24"/>
          <w:lang w:eastAsia="zh-CN"/>
        </w:rPr>
        <w:lastRenderedPageBreak/>
        <w:t>约定的要求，甲方有权拒绝接受。</w:t>
      </w:r>
    </w:p>
    <w:p w:rsidR="0076409E" w:rsidRDefault="0076409E" w:rsidP="0076409E">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6409E" w:rsidRDefault="0076409E" w:rsidP="0076409E">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6409E" w:rsidRDefault="0076409E" w:rsidP="0076409E">
      <w:pPr>
        <w:spacing w:line="360" w:lineRule="auto"/>
        <w:rPr>
          <w:sz w:val="24"/>
          <w:lang w:eastAsia="zh-CN"/>
        </w:rPr>
      </w:pPr>
      <w:r>
        <w:rPr>
          <w:rFonts w:hint="eastAsia"/>
          <w:sz w:val="24"/>
          <w:lang w:eastAsia="zh-CN"/>
        </w:rPr>
        <w:t>4.4乙方不按本合同约定交付产品所产生的任何费用由乙方自己承担。</w:t>
      </w:r>
    </w:p>
    <w:p w:rsidR="0076409E" w:rsidRDefault="0076409E" w:rsidP="0076409E">
      <w:pPr>
        <w:spacing w:line="360" w:lineRule="auto"/>
        <w:rPr>
          <w:sz w:val="24"/>
          <w:lang w:eastAsia="zh-CN"/>
        </w:rPr>
      </w:pPr>
      <w:r>
        <w:rPr>
          <w:rFonts w:hint="eastAsia"/>
          <w:sz w:val="24"/>
          <w:lang w:eastAsia="zh-CN"/>
        </w:rPr>
        <w:t>5、安装调试、技术服务、人员培训及技术资料</w:t>
      </w:r>
    </w:p>
    <w:p w:rsidR="0076409E" w:rsidRDefault="0076409E" w:rsidP="0076409E">
      <w:pPr>
        <w:spacing w:line="360" w:lineRule="auto"/>
        <w:ind w:firstLineChars="200" w:firstLine="480"/>
        <w:rPr>
          <w:sz w:val="24"/>
          <w:lang w:eastAsia="zh-CN"/>
        </w:rPr>
      </w:pPr>
      <w:r>
        <w:rPr>
          <w:rFonts w:hint="eastAsia"/>
          <w:sz w:val="24"/>
          <w:lang w:eastAsia="zh-CN"/>
        </w:rPr>
        <w:t>5.1乙方为甲方提供下列服务（具体以在□内打“√”为准）</w:t>
      </w:r>
    </w:p>
    <w:p w:rsidR="0076409E" w:rsidRDefault="0076409E" w:rsidP="0076409E">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sidRPr="00A76FCC">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76409E" w:rsidRDefault="0076409E" w:rsidP="0076409E">
      <w:pPr>
        <w:spacing w:line="360" w:lineRule="auto"/>
        <w:ind w:firstLineChars="200" w:firstLine="480"/>
        <w:rPr>
          <w:sz w:val="24"/>
          <w:lang w:eastAsia="zh-CN"/>
        </w:rPr>
      </w:pP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76409E" w:rsidRDefault="0076409E" w:rsidP="0076409E">
      <w:pPr>
        <w:spacing w:line="360" w:lineRule="auto"/>
        <w:ind w:firstLineChars="200" w:firstLine="480"/>
        <w:rPr>
          <w:sz w:val="24"/>
          <w:u w:val="single"/>
          <w:lang w:eastAsia="zh-CN"/>
        </w:rPr>
      </w:pPr>
      <w:sdt>
        <w:sdtPr>
          <w:rPr>
            <w:rFonts w:hint="eastAsia"/>
            <w:sz w:val="24"/>
          </w:rPr>
          <w:id w:val="1427537698"/>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76409E" w:rsidRDefault="0076409E" w:rsidP="0076409E">
      <w:pPr>
        <w:spacing w:line="360" w:lineRule="auto"/>
        <w:ind w:firstLineChars="200" w:firstLine="480"/>
        <w:rPr>
          <w:sz w:val="24"/>
          <w:lang w:eastAsia="zh-CN"/>
        </w:rPr>
      </w:pPr>
      <w:sdt>
        <w:sdtPr>
          <w:rPr>
            <w:rFonts w:hint="eastAsia"/>
            <w:sz w:val="24"/>
          </w:rPr>
          <w:id w:val="-1252738078"/>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6409E" w:rsidRDefault="0076409E" w:rsidP="0076409E">
      <w:pPr>
        <w:spacing w:line="360" w:lineRule="auto"/>
        <w:rPr>
          <w:sz w:val="24"/>
          <w:lang w:eastAsia="zh-CN"/>
        </w:rPr>
      </w:pPr>
      <w:r>
        <w:rPr>
          <w:rFonts w:hint="eastAsia"/>
          <w:sz w:val="24"/>
          <w:lang w:eastAsia="zh-CN"/>
        </w:rPr>
        <w:t>6、验收</w:t>
      </w:r>
    </w:p>
    <w:p w:rsidR="0076409E" w:rsidRDefault="0076409E" w:rsidP="0076409E">
      <w:pPr>
        <w:spacing w:line="360" w:lineRule="auto"/>
        <w:rPr>
          <w:sz w:val="24"/>
          <w:lang w:eastAsia="zh-CN"/>
        </w:rPr>
      </w:pPr>
      <w:r>
        <w:rPr>
          <w:rFonts w:hint="eastAsia"/>
          <w:sz w:val="24"/>
          <w:lang w:eastAsia="zh-CN"/>
        </w:rPr>
        <w:t>6.1货物的货到验收包括：型号、规格、数量、外观质量、及货物包装是否完好。</w:t>
      </w:r>
    </w:p>
    <w:p w:rsidR="0076409E" w:rsidRDefault="0076409E" w:rsidP="0076409E">
      <w:pPr>
        <w:spacing w:line="360" w:lineRule="auto"/>
        <w:rPr>
          <w:sz w:val="24"/>
          <w:lang w:eastAsia="zh-CN"/>
        </w:rPr>
      </w:pPr>
      <w:r>
        <w:rPr>
          <w:rFonts w:hint="eastAsia"/>
          <w:sz w:val="24"/>
          <w:lang w:eastAsia="zh-CN"/>
        </w:rPr>
        <w:t>6.2乙方对一次开箱不合格（产品有质量故障）的产品予以换新，承担一切与之有关的费用。</w:t>
      </w:r>
    </w:p>
    <w:p w:rsidR="0076409E" w:rsidRDefault="0076409E" w:rsidP="0076409E">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6409E" w:rsidRDefault="0076409E" w:rsidP="0076409E">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6409E" w:rsidRDefault="0076409E" w:rsidP="0076409E">
      <w:pPr>
        <w:spacing w:line="360" w:lineRule="auto"/>
        <w:rPr>
          <w:sz w:val="24"/>
          <w:lang w:eastAsia="zh-CN"/>
        </w:rPr>
      </w:pPr>
      <w:r>
        <w:rPr>
          <w:rFonts w:hint="eastAsia"/>
          <w:sz w:val="24"/>
          <w:lang w:eastAsia="zh-CN"/>
        </w:rPr>
        <w:t>6.5调试验收结果经甲方确认后，双方代表必须按规定的验收交接单上的项目对照</w:t>
      </w:r>
      <w:r>
        <w:rPr>
          <w:rFonts w:hint="eastAsia"/>
          <w:sz w:val="24"/>
          <w:lang w:eastAsia="zh-CN"/>
        </w:rPr>
        <w:lastRenderedPageBreak/>
        <w:t>本合同填好验收结果并签名盖章。</w:t>
      </w:r>
    </w:p>
    <w:p w:rsidR="0076409E" w:rsidRPr="00160967" w:rsidRDefault="0076409E" w:rsidP="0076409E">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6409E" w:rsidRDefault="0076409E" w:rsidP="0076409E">
      <w:pPr>
        <w:spacing w:line="360" w:lineRule="auto"/>
        <w:rPr>
          <w:sz w:val="24"/>
          <w:lang w:eastAsia="zh-CN"/>
        </w:rPr>
      </w:pPr>
      <w:r>
        <w:rPr>
          <w:rFonts w:hint="eastAsia"/>
          <w:sz w:val="24"/>
          <w:lang w:eastAsia="zh-CN"/>
        </w:rPr>
        <w:t>7、质量保证</w:t>
      </w:r>
    </w:p>
    <w:p w:rsidR="0076409E" w:rsidRDefault="0076409E" w:rsidP="0076409E">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6409E" w:rsidRPr="00160967" w:rsidRDefault="0076409E" w:rsidP="0076409E">
      <w:pPr>
        <w:spacing w:line="360" w:lineRule="auto"/>
        <w:rPr>
          <w:sz w:val="24"/>
          <w:lang w:eastAsia="zh-CN"/>
        </w:rPr>
      </w:pPr>
      <w:r>
        <w:rPr>
          <w:rFonts w:hint="eastAsia"/>
          <w:sz w:val="24"/>
          <w:lang w:eastAsia="zh-CN"/>
        </w:rPr>
        <w:t>8、违约责任</w:t>
      </w:r>
    </w:p>
    <w:p w:rsidR="0076409E" w:rsidRDefault="0076409E" w:rsidP="0076409E">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6409E" w:rsidRDefault="0076409E" w:rsidP="0076409E">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6409E" w:rsidRDefault="0076409E" w:rsidP="0076409E">
      <w:pPr>
        <w:spacing w:line="360" w:lineRule="auto"/>
        <w:rPr>
          <w:sz w:val="24"/>
          <w:lang w:eastAsia="zh-CN"/>
        </w:rPr>
      </w:pPr>
      <w:r>
        <w:rPr>
          <w:rFonts w:hint="eastAsia"/>
          <w:sz w:val="24"/>
          <w:lang w:eastAsia="zh-CN"/>
        </w:rPr>
        <w:t xml:space="preserve">   8.3</w:t>
      </w:r>
      <w:r>
        <w:rPr>
          <w:rFonts w:hint="eastAsia"/>
          <w:sz w:val="24"/>
          <w:lang w:eastAsia="zh-CN"/>
        </w:rPr>
        <w:t>逾期付款的违约责任：由于甲方责任导致的逾期付款，</w:t>
      </w:r>
      <w:r w:rsidRPr="002E3B1A">
        <w:rPr>
          <w:rFonts w:hint="eastAsia"/>
          <w:sz w:val="24"/>
          <w:lang w:eastAsia="zh-CN"/>
        </w:rPr>
        <w:t>应按全国银行间同业拆借中心公布的贷款市场报价利率计算利息</w:t>
      </w:r>
      <w:r>
        <w:rPr>
          <w:rFonts w:hint="eastAsia"/>
          <w:sz w:val="24"/>
          <w:lang w:eastAsia="zh-CN"/>
        </w:rPr>
        <w:t>。</w:t>
      </w:r>
    </w:p>
    <w:p w:rsidR="0076409E" w:rsidRDefault="0076409E" w:rsidP="0076409E">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6409E" w:rsidRPr="0084591A" w:rsidRDefault="0076409E" w:rsidP="0076409E">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6409E" w:rsidRPr="0084591A" w:rsidRDefault="0076409E" w:rsidP="0076409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6409E" w:rsidRPr="0084591A" w:rsidRDefault="0076409E" w:rsidP="0076409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6409E" w:rsidRPr="0084591A" w:rsidRDefault="0076409E" w:rsidP="0076409E">
      <w:pPr>
        <w:spacing w:line="360" w:lineRule="auto"/>
        <w:rPr>
          <w:sz w:val="24"/>
          <w:lang w:eastAsia="zh-CN"/>
        </w:rPr>
      </w:pPr>
      <w:r w:rsidRPr="0084591A">
        <w:rPr>
          <w:rFonts w:hint="eastAsia"/>
          <w:sz w:val="24"/>
          <w:lang w:eastAsia="zh-CN"/>
        </w:rPr>
        <w:t xml:space="preserve">10、 合同变更与解除： </w:t>
      </w:r>
    </w:p>
    <w:p w:rsidR="0076409E" w:rsidRPr="0084591A" w:rsidRDefault="0076409E" w:rsidP="0076409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6409E" w:rsidRDefault="0076409E" w:rsidP="0076409E">
      <w:pPr>
        <w:spacing w:line="360" w:lineRule="auto"/>
        <w:rPr>
          <w:sz w:val="24"/>
        </w:rPr>
      </w:pPr>
      <w:r>
        <w:rPr>
          <w:rFonts w:hint="eastAsia"/>
          <w:sz w:val="24"/>
        </w:rPr>
        <w:t>11、通知</w:t>
      </w:r>
    </w:p>
    <w:p w:rsidR="0076409E" w:rsidRPr="00160967" w:rsidRDefault="0076409E" w:rsidP="0076409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w:t>
      </w:r>
      <w:r w:rsidRPr="00160967">
        <w:rPr>
          <w:rFonts w:hint="eastAsia"/>
          <w:sz w:val="24"/>
          <w:lang w:eastAsia="zh-CN"/>
        </w:rPr>
        <w:lastRenderedPageBreak/>
        <w:t>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6409E" w:rsidRDefault="0076409E" w:rsidP="0076409E">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6409E" w:rsidRDefault="0076409E" w:rsidP="0076409E">
      <w:pPr>
        <w:spacing w:line="360" w:lineRule="auto"/>
        <w:ind w:firstLineChars="200" w:firstLine="480"/>
        <w:rPr>
          <w:sz w:val="24"/>
          <w:lang w:eastAsia="zh-CN"/>
        </w:rPr>
      </w:pPr>
    </w:p>
    <w:p w:rsidR="0076409E" w:rsidRPr="008C119C" w:rsidRDefault="0076409E" w:rsidP="0076409E">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甲方：</w:t>
            </w:r>
          </w:p>
        </w:tc>
        <w:tc>
          <w:tcPr>
            <w:tcW w:w="4821" w:type="dxa"/>
            <w:vAlign w:val="center"/>
          </w:tcPr>
          <w:p w:rsidR="0076409E" w:rsidRDefault="0076409E" w:rsidP="008D79BB">
            <w:pPr>
              <w:spacing w:line="360" w:lineRule="auto"/>
              <w:rPr>
                <w:sz w:val="24"/>
              </w:rPr>
            </w:pPr>
            <w:r>
              <w:rPr>
                <w:rFonts w:hint="eastAsia"/>
                <w:sz w:val="24"/>
              </w:rPr>
              <w:t>乙方：</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联系地址：</w:t>
            </w:r>
          </w:p>
        </w:tc>
        <w:tc>
          <w:tcPr>
            <w:tcW w:w="4821" w:type="dxa"/>
            <w:vAlign w:val="center"/>
          </w:tcPr>
          <w:p w:rsidR="0076409E" w:rsidRDefault="0076409E" w:rsidP="008D79BB">
            <w:pPr>
              <w:spacing w:line="360" w:lineRule="auto"/>
              <w:rPr>
                <w:sz w:val="24"/>
              </w:rPr>
            </w:pPr>
            <w:r>
              <w:rPr>
                <w:rFonts w:hint="eastAsia"/>
                <w:sz w:val="24"/>
              </w:rPr>
              <w:t>联系地址：</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邮编：</w:t>
            </w:r>
          </w:p>
        </w:tc>
        <w:tc>
          <w:tcPr>
            <w:tcW w:w="4821" w:type="dxa"/>
            <w:vAlign w:val="center"/>
          </w:tcPr>
          <w:p w:rsidR="0076409E" w:rsidRDefault="0076409E" w:rsidP="008D79BB">
            <w:pPr>
              <w:spacing w:line="360" w:lineRule="auto"/>
              <w:rPr>
                <w:sz w:val="24"/>
              </w:rPr>
            </w:pPr>
            <w:r>
              <w:rPr>
                <w:rFonts w:hint="eastAsia"/>
                <w:sz w:val="24"/>
              </w:rPr>
              <w:t>邮编：</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传真：</w:t>
            </w:r>
          </w:p>
        </w:tc>
        <w:tc>
          <w:tcPr>
            <w:tcW w:w="4821" w:type="dxa"/>
            <w:vAlign w:val="center"/>
          </w:tcPr>
          <w:p w:rsidR="0076409E" w:rsidRDefault="0076409E" w:rsidP="008D79BB">
            <w:pPr>
              <w:spacing w:line="360" w:lineRule="auto"/>
              <w:rPr>
                <w:sz w:val="24"/>
              </w:rPr>
            </w:pPr>
            <w:r>
              <w:rPr>
                <w:rFonts w:hint="eastAsia"/>
                <w:sz w:val="24"/>
              </w:rPr>
              <w:t>传真：</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电子邮箱：</w:t>
            </w:r>
          </w:p>
        </w:tc>
        <w:tc>
          <w:tcPr>
            <w:tcW w:w="4821" w:type="dxa"/>
            <w:vAlign w:val="center"/>
          </w:tcPr>
          <w:p w:rsidR="0076409E" w:rsidRDefault="0076409E" w:rsidP="008D79BB">
            <w:pPr>
              <w:spacing w:line="360" w:lineRule="auto"/>
              <w:rPr>
                <w:sz w:val="24"/>
              </w:rPr>
            </w:pPr>
            <w:r>
              <w:rPr>
                <w:rFonts w:hint="eastAsia"/>
                <w:sz w:val="24"/>
              </w:rPr>
              <w:t>电子邮箱：</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委托代理人：</w:t>
            </w:r>
          </w:p>
        </w:tc>
        <w:tc>
          <w:tcPr>
            <w:tcW w:w="4821" w:type="dxa"/>
            <w:vAlign w:val="center"/>
          </w:tcPr>
          <w:p w:rsidR="0076409E" w:rsidRDefault="0076409E" w:rsidP="008D79BB">
            <w:pPr>
              <w:spacing w:line="360" w:lineRule="auto"/>
              <w:rPr>
                <w:sz w:val="24"/>
              </w:rPr>
            </w:pPr>
            <w:r>
              <w:rPr>
                <w:rFonts w:hint="eastAsia"/>
                <w:sz w:val="24"/>
              </w:rPr>
              <w:t>委托代理人：</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电话：</w:t>
            </w:r>
          </w:p>
        </w:tc>
        <w:tc>
          <w:tcPr>
            <w:tcW w:w="4821" w:type="dxa"/>
            <w:vAlign w:val="center"/>
          </w:tcPr>
          <w:p w:rsidR="0076409E" w:rsidRDefault="0076409E" w:rsidP="008D79BB">
            <w:pPr>
              <w:spacing w:line="360" w:lineRule="auto"/>
              <w:rPr>
                <w:sz w:val="24"/>
              </w:rPr>
            </w:pPr>
            <w:r>
              <w:rPr>
                <w:rFonts w:hint="eastAsia"/>
                <w:sz w:val="24"/>
              </w:rPr>
              <w:t>电话：</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开户银行：</w:t>
            </w:r>
          </w:p>
        </w:tc>
        <w:tc>
          <w:tcPr>
            <w:tcW w:w="4821" w:type="dxa"/>
            <w:vAlign w:val="center"/>
          </w:tcPr>
          <w:p w:rsidR="0076409E" w:rsidRDefault="0076409E" w:rsidP="008D79BB">
            <w:pPr>
              <w:spacing w:line="360" w:lineRule="auto"/>
              <w:rPr>
                <w:sz w:val="24"/>
              </w:rPr>
            </w:pPr>
            <w:r>
              <w:rPr>
                <w:rFonts w:hint="eastAsia"/>
                <w:sz w:val="24"/>
              </w:rPr>
              <w:t>开户银行：</w:t>
            </w:r>
          </w:p>
        </w:tc>
      </w:tr>
      <w:tr w:rsidR="0076409E" w:rsidTr="008D79BB">
        <w:trPr>
          <w:jc w:val="center"/>
        </w:trPr>
        <w:tc>
          <w:tcPr>
            <w:tcW w:w="4960" w:type="dxa"/>
            <w:vAlign w:val="center"/>
          </w:tcPr>
          <w:p w:rsidR="0076409E" w:rsidRDefault="0076409E" w:rsidP="008D79BB">
            <w:pPr>
              <w:spacing w:line="360" w:lineRule="auto"/>
              <w:rPr>
                <w:sz w:val="24"/>
              </w:rPr>
            </w:pPr>
            <w:r>
              <w:rPr>
                <w:rFonts w:hint="eastAsia"/>
                <w:sz w:val="24"/>
              </w:rPr>
              <w:t>账号：</w:t>
            </w:r>
          </w:p>
        </w:tc>
        <w:tc>
          <w:tcPr>
            <w:tcW w:w="4821" w:type="dxa"/>
            <w:vAlign w:val="center"/>
          </w:tcPr>
          <w:p w:rsidR="0076409E" w:rsidRDefault="0076409E" w:rsidP="008D79BB">
            <w:pPr>
              <w:spacing w:line="360" w:lineRule="auto"/>
              <w:rPr>
                <w:sz w:val="24"/>
              </w:rPr>
            </w:pPr>
            <w:r>
              <w:rPr>
                <w:rFonts w:hint="eastAsia"/>
                <w:sz w:val="24"/>
              </w:rPr>
              <w:t>账号：</w:t>
            </w:r>
          </w:p>
        </w:tc>
      </w:tr>
    </w:tbl>
    <w:p w:rsidR="0076409E" w:rsidRDefault="0076409E" w:rsidP="0076409E">
      <w:pPr>
        <w:spacing w:line="20" w:lineRule="exact"/>
        <w:rPr>
          <w:sz w:val="24"/>
        </w:rPr>
      </w:pPr>
    </w:p>
    <w:p w:rsidR="0076409E" w:rsidRDefault="0076409E" w:rsidP="0076409E">
      <w:pPr>
        <w:spacing w:line="20" w:lineRule="exact"/>
        <w:rPr>
          <w:sz w:val="24"/>
        </w:rPr>
      </w:pPr>
    </w:p>
    <w:p w:rsidR="00600AC5" w:rsidRDefault="00600AC5" w:rsidP="00600AC5">
      <w:pPr>
        <w:spacing w:line="460" w:lineRule="exact"/>
        <w:rPr>
          <w:sz w:val="21"/>
          <w:szCs w:val="21"/>
          <w:lang w:eastAsia="zh-CN"/>
        </w:rPr>
      </w:pPr>
    </w:p>
    <w:p w:rsidR="00600AC5" w:rsidRPr="00BA6DE8" w:rsidRDefault="00600AC5" w:rsidP="00600AC5">
      <w:pPr>
        <w:pStyle w:val="10"/>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76409E" w:rsidRDefault="0076409E" w:rsidP="00600AC5">
      <w:pPr>
        <w:pStyle w:val="10"/>
        <w:rPr>
          <w:rFonts w:hint="eastAsia"/>
          <w:b/>
          <w:bCs/>
          <w:sz w:val="24"/>
          <w:szCs w:val="24"/>
        </w:rPr>
      </w:pPr>
    </w:p>
    <w:p w:rsidR="00600AC5" w:rsidRDefault="00600AC5" w:rsidP="00600AC5">
      <w:pPr>
        <w:pStyle w:val="10"/>
        <w:rPr>
          <w:b/>
          <w:bCs/>
          <w:sz w:val="24"/>
          <w:szCs w:val="24"/>
        </w:rPr>
      </w:pPr>
      <w:r>
        <w:rPr>
          <w:rFonts w:hint="eastAsia"/>
          <w:b/>
          <w:bCs/>
          <w:sz w:val="24"/>
          <w:szCs w:val="24"/>
        </w:rPr>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Pr="00FA46D4"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600AC5" w:rsidRPr="00857042" w:rsidRDefault="00857042" w:rsidP="00600AC5">
      <w:pPr>
        <w:pStyle w:val="a6"/>
        <w:jc w:val="center"/>
        <w:rPr>
          <w:rFonts w:ascii="微软雅黑" w:eastAsia="微软雅黑"/>
          <w:b/>
          <w:sz w:val="36"/>
          <w:szCs w:val="36"/>
          <w:u w:val="single"/>
          <w:lang w:eastAsia="zh-CN"/>
        </w:rPr>
      </w:pPr>
      <w:r w:rsidRPr="00857042">
        <w:rPr>
          <w:rFonts w:asciiTheme="minorEastAsia" w:eastAsiaTheme="minorEastAsia" w:hAnsiTheme="minorEastAsia" w:hint="eastAsia"/>
          <w:b/>
          <w:sz w:val="36"/>
          <w:szCs w:val="36"/>
          <w:u w:val="single"/>
          <w:lang w:eastAsia="zh-CN"/>
        </w:rPr>
        <w:t>自动感应手部免洗消毒液（移动支架+分配器+补充装）、免洗洗手液补充装（1200ml）采购</w:t>
      </w: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600AC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00AC5" w:rsidRDefault="00600AC5" w:rsidP="00600AC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Pr>
          <w:rFonts w:ascii="Times New Roman" w:hAnsi="Times New Roman" w:hint="eastAsia"/>
          <w:b/>
          <w:bCs/>
          <w:w w:val="95"/>
          <w:sz w:val="32"/>
          <w:lang w:eastAsia="zh-CN"/>
        </w:rPr>
        <w:t>1</w:t>
      </w:r>
      <w:r>
        <w:rPr>
          <w:rFonts w:ascii="Times New Roman" w:hAnsi="Times New Roman"/>
          <w:b/>
          <w:bCs/>
          <w:w w:val="95"/>
          <w:sz w:val="32"/>
          <w:lang w:eastAsia="zh-CN"/>
        </w:rPr>
        <w:t>月</w:t>
      </w:r>
    </w:p>
    <w:p w:rsidR="00600AC5" w:rsidRPr="0084007B" w:rsidRDefault="00600AC5" w:rsidP="00600AC5">
      <w:pPr>
        <w:pStyle w:val="10"/>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600AC5">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600AC5">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67B80" w:rsidP="00600AC5">
      <w:pPr>
        <w:rPr>
          <w:szCs w:val="21"/>
          <w:lang w:eastAsia="zh-CN"/>
        </w:rPr>
      </w:pPr>
      <w:r w:rsidRPr="00667B80">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57042" w:rsidRPr="0033277A" w:rsidRDefault="00857042"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857042" w:rsidRPr="0033277A" w:rsidRDefault="00857042"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57042" w:rsidRPr="0033277A" w:rsidRDefault="00857042"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57042" w:rsidRPr="0033277A" w:rsidRDefault="00857042"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57042" w:rsidRPr="0033277A" w:rsidRDefault="00857042"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57042" w:rsidRPr="0033277A" w:rsidRDefault="00857042"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57042" w:rsidRPr="0033277A" w:rsidRDefault="00857042"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w:t>
      </w:r>
      <w:r>
        <w:rPr>
          <w:rFonts w:cs="Times New Roman" w:hint="eastAsia"/>
          <w:bCs w:val="0"/>
          <w:color w:val="C00000"/>
          <w:lang w:eastAsia="zh-CN"/>
        </w:rPr>
        <w:lastRenderedPageBreak/>
        <w:t>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00AC5" w:rsidRPr="00706556" w:rsidRDefault="00600AC5" w:rsidP="00600AC5">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both"/>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法定代表人授权书</w:t>
      </w:r>
    </w:p>
    <w:p w:rsidR="00600AC5" w:rsidRDefault="00600AC5" w:rsidP="00600AC5">
      <w:pPr>
        <w:pStyle w:val="10"/>
        <w:jc w:val="center"/>
      </w:pPr>
    </w:p>
    <w:p w:rsidR="00600AC5" w:rsidRPr="00DF7E35" w:rsidRDefault="00600AC5" w:rsidP="00600AC5">
      <w:pPr>
        <w:spacing w:line="480" w:lineRule="exact"/>
        <w:ind w:left="169"/>
        <w:rPr>
          <w:rFonts w:asciiTheme="minorEastAsia" w:eastAsiaTheme="minorEastAsia" w:hAnsiTheme="minorEastAsia"/>
          <w:sz w:val="24"/>
          <w:szCs w:val="24"/>
          <w:u w:val="single"/>
          <w:lang w:eastAsia="zh-CN"/>
        </w:rPr>
      </w:pPr>
      <w:r>
        <w:rPr>
          <w:rFonts w:hint="eastAsia"/>
          <w:lang w:eastAsia="zh-CN"/>
        </w:rPr>
        <w:t>本授权书声明：注册于</w:t>
      </w:r>
      <w:r>
        <w:rPr>
          <w:rFonts w:cs="Times New Roman" w:hint="eastAsia"/>
          <w:color w:val="00B050"/>
          <w:sz w:val="28"/>
          <w:szCs w:val="28"/>
          <w:u w:val="single"/>
          <w:lang w:eastAsia="zh-CN"/>
        </w:rPr>
        <w:t>注册地址</w:t>
      </w:r>
      <w:r>
        <w:rPr>
          <w:rFonts w:hint="eastAsia"/>
          <w:lang w:eastAsia="zh-CN"/>
        </w:rPr>
        <w:t>的</w:t>
      </w:r>
      <w:r>
        <w:rPr>
          <w:rFonts w:cs="Times New Roman" w:hint="eastAsia"/>
          <w:color w:val="00B050"/>
          <w:sz w:val="28"/>
          <w:szCs w:val="28"/>
          <w:u w:val="single"/>
          <w:lang w:eastAsia="zh-CN"/>
        </w:rPr>
        <w:t>公司名称</w:t>
      </w:r>
      <w:r>
        <w:rPr>
          <w:rFonts w:hint="eastAsia"/>
          <w:lang w:eastAsia="zh-CN"/>
        </w:rPr>
        <w:t>的在下方签字（或签章）的</w:t>
      </w:r>
      <w:r>
        <w:rPr>
          <w:rFonts w:cs="Times New Roman" w:hint="eastAsia"/>
          <w:color w:val="00B050"/>
          <w:sz w:val="28"/>
          <w:szCs w:val="28"/>
          <w:u w:val="single"/>
          <w:lang w:eastAsia="zh-CN"/>
        </w:rPr>
        <w:t>法人代表姓名</w:t>
      </w:r>
      <w:r>
        <w:rPr>
          <w:rFonts w:hint="eastAsia"/>
          <w:lang w:eastAsia="zh-CN"/>
        </w:rPr>
        <w:t>代表本公司授权</w:t>
      </w:r>
      <w:r>
        <w:rPr>
          <w:rFonts w:cs="Times New Roman" w:hint="eastAsia"/>
          <w:color w:val="00B050"/>
          <w:sz w:val="28"/>
          <w:szCs w:val="28"/>
          <w:u w:val="single"/>
          <w:lang w:eastAsia="zh-CN"/>
        </w:rPr>
        <w:t>被授权代表人姓名、职务</w:t>
      </w:r>
      <w:r>
        <w:rPr>
          <w:rFonts w:hint="eastAsia"/>
          <w:lang w:eastAsia="zh-CN"/>
        </w:rPr>
        <w:t>为本公司的合法代理人，就福建福海创石油化工有限公司</w:t>
      </w:r>
      <w:r w:rsidR="00FA46D4" w:rsidRPr="00FA46D4">
        <w:rPr>
          <w:rFonts w:asciiTheme="minorEastAsia" w:eastAsiaTheme="minorEastAsia" w:hAnsiTheme="minorEastAsia" w:hint="eastAsia"/>
          <w:sz w:val="24"/>
          <w:szCs w:val="24"/>
          <w:u w:val="single"/>
          <w:lang w:eastAsia="zh-CN"/>
        </w:rPr>
        <w:t>自动感应手部免洗消毒液（移动支架+分配器+补充装</w:t>
      </w:r>
      <w:r w:rsidR="00FA46D4" w:rsidRPr="00FA46D4">
        <w:rPr>
          <w:rFonts w:asciiTheme="minorEastAsia" w:eastAsiaTheme="minorEastAsia" w:hAnsiTheme="minorEastAsia" w:hint="eastAsia"/>
          <w:b/>
          <w:sz w:val="24"/>
          <w:szCs w:val="24"/>
          <w:u w:val="single"/>
          <w:lang w:eastAsia="zh-CN"/>
        </w:rPr>
        <w:t>）</w:t>
      </w:r>
      <w:r w:rsidR="00FA46D4">
        <w:rPr>
          <w:rFonts w:asciiTheme="minorEastAsia" w:eastAsiaTheme="minorEastAsia" w:hAnsiTheme="minorEastAsia" w:hint="eastAsia"/>
          <w:b/>
          <w:sz w:val="24"/>
          <w:szCs w:val="24"/>
          <w:u w:val="single"/>
          <w:lang w:eastAsia="zh-CN"/>
        </w:rPr>
        <w:t>、</w:t>
      </w:r>
      <w:r w:rsidR="00FA46D4" w:rsidRPr="00FA46D4">
        <w:rPr>
          <w:rFonts w:asciiTheme="minorEastAsia" w:eastAsiaTheme="minorEastAsia" w:hAnsiTheme="minorEastAsia" w:hint="eastAsia"/>
          <w:sz w:val="24"/>
          <w:u w:val="single"/>
          <w:lang w:eastAsia="zh-CN"/>
        </w:rPr>
        <w:t>免洗洗手液补充装（1200ml）</w:t>
      </w:r>
      <w:r w:rsidRPr="00DF7E35">
        <w:rPr>
          <w:rFonts w:asciiTheme="minorEastAsia" w:eastAsiaTheme="minorEastAsia" w:hAnsiTheme="minorEastAsia" w:hint="eastAsia"/>
          <w:sz w:val="24"/>
          <w:szCs w:val="24"/>
          <w:lang w:eastAsia="zh-CN"/>
        </w:rPr>
        <w:t>采购</w:t>
      </w:r>
      <w:r>
        <w:rPr>
          <w:rFonts w:hint="eastAsia"/>
          <w:lang w:eastAsia="zh-CN"/>
        </w:rPr>
        <w:t>公开自主比选，以本公司名义参与报价、合同执行并处理与之有关的其他事务，相关责任及后果由本公司承担。</w:t>
      </w:r>
    </w:p>
    <w:p w:rsidR="00600AC5" w:rsidRDefault="00600AC5" w:rsidP="00600AC5">
      <w:pPr>
        <w:spacing w:line="48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21</w:t>
      </w:r>
      <w:r>
        <w:rPr>
          <w:rFonts w:cs="Times New Roman" w:hint="eastAsia"/>
          <w:color w:val="00B050"/>
          <w:sz w:val="28"/>
          <w:szCs w:val="28"/>
          <w:u w:val="single"/>
          <w:lang w:eastAsia="zh-CN"/>
        </w:rPr>
        <w:t>年1月   日</w:t>
      </w:r>
      <w:r>
        <w:rPr>
          <w:rFonts w:hint="eastAsia"/>
          <w:sz w:val="24"/>
          <w:lang w:eastAsia="zh-CN"/>
        </w:rPr>
        <w:t>生效，本授权书有效期至此次报价，以及合同履行完毕时止。</w:t>
      </w:r>
    </w:p>
    <w:p w:rsidR="00600AC5" w:rsidRDefault="00600AC5" w:rsidP="00600AC5">
      <w:pPr>
        <w:spacing w:line="480" w:lineRule="exact"/>
        <w:ind w:firstLineChars="200" w:firstLine="480"/>
        <w:rPr>
          <w:sz w:val="24"/>
          <w:lang w:eastAsia="zh-CN"/>
        </w:rPr>
      </w:pPr>
      <w:r>
        <w:rPr>
          <w:rFonts w:hint="eastAsia"/>
          <w:sz w:val="24"/>
          <w:lang w:eastAsia="zh-CN"/>
        </w:rPr>
        <w:t>特此声明。</w:t>
      </w:r>
    </w:p>
    <w:p w:rsidR="00600AC5" w:rsidRDefault="00600AC5" w:rsidP="00600AC5">
      <w:pPr>
        <w:pStyle w:val="10"/>
        <w:spacing w:line="480" w:lineRule="exact"/>
      </w:pPr>
    </w:p>
    <w:p w:rsidR="00600AC5" w:rsidRDefault="00600AC5" w:rsidP="00600AC5">
      <w:pPr>
        <w:spacing w:line="500" w:lineRule="exact"/>
        <w:rPr>
          <w:sz w:val="24"/>
          <w:lang w:eastAsia="zh-CN"/>
        </w:rPr>
      </w:pPr>
      <w:r>
        <w:rPr>
          <w:rFonts w:hint="eastAsia"/>
          <w:sz w:val="24"/>
          <w:lang w:eastAsia="zh-CN"/>
        </w:rPr>
        <w:t xml:space="preserve">    法人代表（签字）：</w:t>
      </w:r>
    </w:p>
    <w:p w:rsidR="00600AC5" w:rsidRDefault="00600AC5" w:rsidP="00600AC5">
      <w:pPr>
        <w:spacing w:line="500" w:lineRule="exact"/>
        <w:rPr>
          <w:sz w:val="24"/>
          <w:lang w:eastAsia="zh-CN"/>
        </w:rPr>
      </w:pPr>
    </w:p>
    <w:p w:rsidR="00600AC5" w:rsidRDefault="00600AC5" w:rsidP="00600AC5">
      <w:pPr>
        <w:spacing w:line="500" w:lineRule="exact"/>
        <w:rPr>
          <w:sz w:val="24"/>
          <w:lang w:eastAsia="zh-CN"/>
        </w:rPr>
      </w:pPr>
      <w:r>
        <w:rPr>
          <w:rFonts w:hint="eastAsia"/>
          <w:sz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rPr>
          <w:color w:val="0000FF"/>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pStyle w:val="ab"/>
        <w:spacing w:beforeLines="0" w:afterLines="0" w:line="240" w:lineRule="auto"/>
        <w:rPr>
          <w:rFonts w:cs="Times New Roman"/>
          <w:bCs w:val="0"/>
          <w:lang w:eastAsia="zh-CN"/>
        </w:rPr>
      </w:pPr>
    </w:p>
    <w:p w:rsidR="00600AC5" w:rsidRDefault="00600AC5" w:rsidP="00600AC5">
      <w:pPr>
        <w:snapToGrid w:val="0"/>
        <w:spacing w:line="400" w:lineRule="exact"/>
        <w:rPr>
          <w:b/>
          <w:bCs/>
          <w:sz w:val="32"/>
          <w:szCs w:val="32"/>
          <w:lang w:eastAsia="zh-CN"/>
        </w:rPr>
      </w:pPr>
    </w:p>
    <w:p w:rsidR="00600AC5" w:rsidRDefault="00600AC5" w:rsidP="00600AC5">
      <w:pPr>
        <w:snapToGrid w:val="0"/>
        <w:spacing w:line="400" w:lineRule="exact"/>
        <w:rPr>
          <w:b/>
          <w:bCs/>
          <w:sz w:val="32"/>
          <w:szCs w:val="32"/>
          <w:lang w:eastAsia="zh-CN"/>
        </w:rPr>
      </w:pPr>
    </w:p>
    <w:p w:rsidR="00600AC5" w:rsidRDefault="00600AC5" w:rsidP="00600AC5">
      <w:pPr>
        <w:snapToGrid w:val="0"/>
        <w:spacing w:line="400" w:lineRule="exact"/>
        <w:rPr>
          <w:b/>
          <w:bCs/>
          <w:sz w:val="32"/>
          <w:szCs w:val="32"/>
          <w:lang w:eastAsia="zh-CN"/>
        </w:rPr>
      </w:pPr>
    </w:p>
    <w:p w:rsidR="00600AC5" w:rsidRDefault="00600AC5" w:rsidP="00600AC5">
      <w:pPr>
        <w:snapToGrid w:val="0"/>
        <w:spacing w:line="400" w:lineRule="exact"/>
        <w:rPr>
          <w:b/>
          <w:bCs/>
          <w:sz w:val="32"/>
          <w:szCs w:val="32"/>
          <w:lang w:eastAsia="zh-CN"/>
        </w:rPr>
      </w:pPr>
      <w:r>
        <w:rPr>
          <w:rFonts w:hint="eastAsia"/>
          <w:b/>
          <w:bCs/>
          <w:sz w:val="32"/>
          <w:szCs w:val="32"/>
          <w:lang w:eastAsia="zh-CN"/>
        </w:rPr>
        <w:t>附件三：</w:t>
      </w:r>
    </w:p>
    <w:p w:rsidR="00600AC5" w:rsidRPr="00181DF4" w:rsidRDefault="00600AC5" w:rsidP="00600AC5">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600AC5" w:rsidRPr="00181DF4" w:rsidRDefault="00600AC5" w:rsidP="00600AC5">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600AC5" w:rsidRPr="00EB5CE5" w:rsidRDefault="00600AC5" w:rsidP="00EB5CE5">
      <w:pPr>
        <w:ind w:left="169"/>
        <w:rPr>
          <w:rFonts w:asciiTheme="minorEastAsia" w:eastAsiaTheme="minorEastAsia" w:hAnsiTheme="minorEastAsia"/>
          <w:sz w:val="24"/>
          <w:szCs w:val="24"/>
          <w:u w:val="single"/>
          <w:lang w:eastAsia="zh-CN"/>
        </w:rPr>
      </w:pPr>
      <w:r w:rsidRPr="00181DF4">
        <w:rPr>
          <w:rFonts w:asciiTheme="minorEastAsia" w:eastAsiaTheme="minorEastAsia" w:hAnsiTheme="minorEastAsia" w:hint="eastAsia"/>
          <w:lang w:eastAsia="zh-CN"/>
        </w:rPr>
        <w:t>在充分研究福建福海创石油化工有限公司</w:t>
      </w:r>
      <w:r w:rsidR="00EB5CE5" w:rsidRPr="00EB5CE5">
        <w:rPr>
          <w:rFonts w:asciiTheme="minorEastAsia" w:eastAsiaTheme="minorEastAsia" w:hAnsiTheme="minorEastAsia" w:hint="eastAsia"/>
          <w:sz w:val="24"/>
          <w:szCs w:val="24"/>
          <w:u w:val="single"/>
          <w:lang w:eastAsia="zh-CN"/>
        </w:rPr>
        <w:t>自动感应手部免洗消毒液（移动支架+分配器+补充装）及免洗洗手液补充装采购</w:t>
      </w:r>
      <w:r w:rsidRPr="00181DF4">
        <w:rPr>
          <w:rFonts w:asciiTheme="minorEastAsia" w:eastAsiaTheme="minorEastAsia" w:hAnsiTheme="minorEastAsia" w:hint="eastAsia"/>
          <w:lang w:eastAsia="zh-CN"/>
        </w:rPr>
        <w:t>比选文件的全部内容后，我方愿以以下报价，严格按照自主比选文件的要求执行。</w:t>
      </w:r>
    </w:p>
    <w:tbl>
      <w:tblPr>
        <w:tblW w:w="11183" w:type="dxa"/>
        <w:tblInd w:w="-1080" w:type="dxa"/>
        <w:tblLook w:val="04A0"/>
      </w:tblPr>
      <w:tblGrid>
        <w:gridCol w:w="672"/>
        <w:gridCol w:w="1509"/>
        <w:gridCol w:w="1985"/>
        <w:gridCol w:w="992"/>
        <w:gridCol w:w="709"/>
        <w:gridCol w:w="1134"/>
        <w:gridCol w:w="992"/>
        <w:gridCol w:w="671"/>
        <w:gridCol w:w="993"/>
        <w:gridCol w:w="1526"/>
      </w:tblGrid>
      <w:tr w:rsidR="00600AC5" w:rsidRPr="003D17F8" w:rsidTr="00857042">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857042" w:rsidRDefault="00600AC5" w:rsidP="00857042">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序号</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857042" w:rsidRDefault="00600AC5" w:rsidP="00857042">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00AC5" w:rsidRPr="00857042" w:rsidRDefault="00600AC5" w:rsidP="00857042">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rPr>
              <w:t>规格型号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0AC5" w:rsidRPr="00857042" w:rsidRDefault="00600AC5" w:rsidP="00857042">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lang w:eastAsia="zh-CN"/>
              </w:rPr>
              <w:t>预估</w:t>
            </w:r>
            <w:r w:rsidRPr="00857042">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857042" w:rsidRDefault="00600AC5" w:rsidP="00857042">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单位</w:t>
            </w:r>
          </w:p>
        </w:tc>
        <w:tc>
          <w:tcPr>
            <w:tcW w:w="1134" w:type="dxa"/>
            <w:tcBorders>
              <w:top w:val="single" w:sz="4" w:space="0" w:color="auto"/>
              <w:left w:val="nil"/>
              <w:bottom w:val="single" w:sz="4" w:space="0" w:color="auto"/>
              <w:right w:val="single" w:sz="4" w:space="0" w:color="auto"/>
            </w:tcBorders>
            <w:vAlign w:val="center"/>
          </w:tcPr>
          <w:p w:rsidR="00600AC5" w:rsidRPr="00857042" w:rsidRDefault="00600AC5" w:rsidP="00857042">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lang w:eastAsia="zh-CN"/>
              </w:rPr>
              <w:t>含税</w:t>
            </w:r>
            <w:r w:rsidRPr="00857042">
              <w:rPr>
                <w:rFonts w:asciiTheme="minorEastAsia" w:eastAsiaTheme="minorEastAsia" w:hAnsiTheme="minorEastAsia" w:hint="eastAsia"/>
                <w:b/>
                <w:bCs/>
                <w:sz w:val="18"/>
                <w:szCs w:val="18"/>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600AC5" w:rsidRPr="00857042" w:rsidRDefault="00600AC5" w:rsidP="00857042">
            <w:pPr>
              <w:widowControl/>
              <w:ind w:firstLineChars="18" w:firstLine="33"/>
              <w:jc w:val="center"/>
              <w:rPr>
                <w:rFonts w:asciiTheme="minorEastAsia" w:eastAsiaTheme="minorEastAsia" w:hAnsiTheme="minorEastAsia"/>
                <w:b/>
                <w:bCs/>
                <w:sz w:val="18"/>
                <w:szCs w:val="18"/>
              </w:rPr>
            </w:pPr>
            <w:r w:rsidRPr="00857042">
              <w:rPr>
                <w:rFonts w:asciiTheme="minorEastAsia" w:eastAsiaTheme="minorEastAsia" w:hAnsiTheme="minorEastAsia" w:hint="eastAsia"/>
                <w:b/>
                <w:sz w:val="18"/>
                <w:szCs w:val="18"/>
              </w:rPr>
              <w:t>小计/元</w:t>
            </w:r>
          </w:p>
        </w:tc>
        <w:tc>
          <w:tcPr>
            <w:tcW w:w="671" w:type="dxa"/>
            <w:tcBorders>
              <w:top w:val="single" w:sz="4" w:space="0" w:color="auto"/>
              <w:left w:val="single" w:sz="4" w:space="0" w:color="auto"/>
              <w:bottom w:val="single" w:sz="4" w:space="0" w:color="auto"/>
              <w:right w:val="single" w:sz="4" w:space="0" w:color="auto"/>
            </w:tcBorders>
            <w:vAlign w:val="center"/>
          </w:tcPr>
          <w:p w:rsidR="00600AC5" w:rsidRPr="00857042" w:rsidRDefault="00857042" w:rsidP="00857042">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税率</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857042" w:rsidRDefault="00857042" w:rsidP="00857042">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品牌</w:t>
            </w:r>
          </w:p>
        </w:tc>
        <w:tc>
          <w:tcPr>
            <w:tcW w:w="1526" w:type="dxa"/>
            <w:tcBorders>
              <w:top w:val="single" w:sz="4" w:space="0" w:color="auto"/>
              <w:left w:val="single" w:sz="4" w:space="0" w:color="auto"/>
              <w:bottom w:val="single" w:sz="4" w:space="0" w:color="auto"/>
              <w:right w:val="single" w:sz="4" w:space="0" w:color="auto"/>
            </w:tcBorders>
            <w:vAlign w:val="center"/>
          </w:tcPr>
          <w:p w:rsidR="00600AC5" w:rsidRPr="00857042" w:rsidRDefault="00600AC5" w:rsidP="00857042">
            <w:pPr>
              <w:pStyle w:val="10"/>
              <w:ind w:firstLineChars="200" w:firstLine="361"/>
              <w:rPr>
                <w:rFonts w:asciiTheme="minorEastAsia" w:eastAsiaTheme="minorEastAsia" w:hAnsiTheme="minorEastAsia"/>
                <w:b/>
                <w:sz w:val="18"/>
                <w:szCs w:val="18"/>
              </w:rPr>
            </w:pPr>
            <w:r w:rsidRPr="00857042">
              <w:rPr>
                <w:rFonts w:asciiTheme="minorEastAsia" w:eastAsiaTheme="minorEastAsia" w:hAnsiTheme="minorEastAsia" w:hint="eastAsia"/>
                <w:b/>
                <w:sz w:val="18"/>
                <w:szCs w:val="18"/>
              </w:rPr>
              <w:t>备注</w:t>
            </w:r>
          </w:p>
        </w:tc>
      </w:tr>
      <w:tr w:rsidR="00600AC5" w:rsidRPr="008761FD" w:rsidTr="00857042">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EB5CE5" w:rsidRDefault="00857042" w:rsidP="00857042">
            <w:pPr>
              <w:widowControl/>
              <w:jc w:val="center"/>
              <w:rPr>
                <w:rFonts w:asciiTheme="minorEastAsia" w:eastAsiaTheme="minorEastAsia" w:hAnsiTheme="minorEastAsia" w:cs="Times New Roman"/>
                <w:sz w:val="21"/>
                <w:szCs w:val="21"/>
                <w:lang w:eastAsia="zh-CN"/>
              </w:rPr>
            </w:pPr>
            <w:r w:rsidRPr="00EB5CE5">
              <w:rPr>
                <w:rFonts w:asciiTheme="minorEastAsia" w:eastAsiaTheme="minorEastAsia" w:hAnsiTheme="minorEastAsia" w:cs="Times New Roman" w:hint="eastAsia"/>
                <w:sz w:val="21"/>
                <w:szCs w:val="21"/>
                <w:lang w:eastAsia="zh-CN"/>
              </w:rPr>
              <w:t>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96246C">
            <w:pPr>
              <w:rPr>
                <w:rFonts w:asciiTheme="minorEastAsia" w:eastAsiaTheme="minorEastAsia" w:hAnsiTheme="minorEastAsia"/>
                <w:sz w:val="21"/>
                <w:szCs w:val="21"/>
                <w:lang w:eastAsia="zh-CN"/>
              </w:rPr>
            </w:pPr>
            <w:r w:rsidRPr="00EB5CE5">
              <w:rPr>
                <w:rFonts w:asciiTheme="minorEastAsia" w:eastAsiaTheme="minorEastAsia" w:hAnsiTheme="minorEastAsia" w:hint="eastAsia"/>
                <w:sz w:val="21"/>
                <w:szCs w:val="21"/>
                <w:lang w:eastAsia="zh-CN"/>
              </w:rPr>
              <w:t>自动免洗洗手液</w:t>
            </w:r>
            <w:r w:rsidR="0096246C" w:rsidRPr="00EB5CE5">
              <w:rPr>
                <w:rFonts w:asciiTheme="minorEastAsia" w:eastAsiaTheme="minorEastAsia" w:hAnsiTheme="minorEastAsia" w:hint="eastAsia"/>
                <w:sz w:val="21"/>
                <w:szCs w:val="21"/>
                <w:lang w:eastAsia="zh-CN"/>
              </w:rPr>
              <w:t>（立式、可移动</w:t>
            </w:r>
            <w:r w:rsidR="0096246C" w:rsidRPr="00EB5CE5">
              <w:rPr>
                <w:rFonts w:asciiTheme="minorEastAsia" w:eastAsiaTheme="minorEastAsia" w:hAnsiTheme="minorEastAsia" w:cs="Times New Roman" w:hint="eastAsia"/>
                <w:sz w:val="21"/>
                <w:szCs w:val="21"/>
                <w:lang w:eastAsia="zh-CN"/>
              </w:rPr>
              <w: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857042">
            <w:pPr>
              <w:widowControl/>
              <w:rPr>
                <w:rFonts w:asciiTheme="minorEastAsia" w:eastAsiaTheme="minorEastAsia" w:hAnsiTheme="minorEastAsia"/>
                <w:sz w:val="21"/>
                <w:szCs w:val="21"/>
                <w:lang w:eastAsia="zh-CN"/>
              </w:rPr>
            </w:pPr>
            <w:r w:rsidRPr="00EB5CE5">
              <w:rPr>
                <w:rFonts w:asciiTheme="minorEastAsia" w:eastAsiaTheme="minorEastAsia" w:hAnsiTheme="minorEastAsia" w:hint="eastAsia"/>
                <w:sz w:val="21"/>
                <w:szCs w:val="21"/>
                <w:lang w:eastAsia="zh-CN"/>
              </w:rPr>
              <w:t>移动支架+分配器+补充装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857042">
            <w:pPr>
              <w:widowControl/>
              <w:jc w:val="center"/>
              <w:rPr>
                <w:rFonts w:asciiTheme="minorEastAsia" w:eastAsiaTheme="minorEastAsia" w:hAnsiTheme="minorEastAsia" w:cs="Times New Roman"/>
                <w:sz w:val="21"/>
                <w:szCs w:val="21"/>
                <w:lang w:eastAsia="zh-CN"/>
              </w:rPr>
            </w:pPr>
            <w:r w:rsidRPr="00EB5CE5">
              <w:rPr>
                <w:rFonts w:asciiTheme="minorEastAsia" w:eastAsiaTheme="minorEastAsia" w:hAnsiTheme="minorEastAsia" w:cs="Times New Roman" w:hint="eastAsia"/>
                <w:sz w:val="21"/>
                <w:szCs w:val="21"/>
                <w:lang w:eastAsia="zh-CN"/>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857042">
            <w:pPr>
              <w:widowControl/>
              <w:jc w:val="center"/>
              <w:rPr>
                <w:rFonts w:asciiTheme="minorEastAsia" w:eastAsiaTheme="minorEastAsia" w:hAnsiTheme="minorEastAsia" w:cs="Times New Roman"/>
                <w:sz w:val="21"/>
                <w:szCs w:val="21"/>
                <w:lang w:eastAsia="zh-CN"/>
              </w:rPr>
            </w:pPr>
            <w:r w:rsidRPr="00EB5CE5">
              <w:rPr>
                <w:rFonts w:asciiTheme="minorEastAsia" w:eastAsiaTheme="minorEastAsia" w:hAnsiTheme="minorEastAsia" w:cs="Times New Roman" w:hint="eastAsia"/>
                <w:sz w:val="21"/>
                <w:szCs w:val="21"/>
                <w:lang w:eastAsia="zh-CN"/>
              </w:rPr>
              <w:t>台</w:t>
            </w:r>
          </w:p>
        </w:tc>
        <w:tc>
          <w:tcPr>
            <w:tcW w:w="1134" w:type="dxa"/>
            <w:tcBorders>
              <w:top w:val="single" w:sz="4" w:space="0" w:color="auto"/>
              <w:left w:val="nil"/>
              <w:bottom w:val="single" w:sz="4" w:space="0" w:color="auto"/>
              <w:right w:val="single" w:sz="4" w:space="0" w:color="auto"/>
            </w:tcBorders>
          </w:tcPr>
          <w:p w:rsidR="00600AC5" w:rsidRPr="00EB5CE5" w:rsidRDefault="00600AC5" w:rsidP="00857042">
            <w:pPr>
              <w:widowControl/>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tcPr>
          <w:p w:rsidR="00600AC5" w:rsidRPr="00EB5CE5" w:rsidRDefault="00600AC5" w:rsidP="00857042">
            <w:pPr>
              <w:widowControl/>
              <w:rPr>
                <w:rFonts w:asciiTheme="minorEastAsia" w:eastAsiaTheme="minorEastAsia" w:hAnsiTheme="minorEastAsia"/>
                <w:bCs/>
                <w:sz w:val="21"/>
                <w:szCs w:val="21"/>
                <w:lang w:eastAsia="zh-CN"/>
              </w:rPr>
            </w:pPr>
          </w:p>
        </w:tc>
        <w:tc>
          <w:tcPr>
            <w:tcW w:w="671" w:type="dxa"/>
            <w:tcBorders>
              <w:top w:val="single" w:sz="4" w:space="0" w:color="auto"/>
              <w:left w:val="single" w:sz="4" w:space="0" w:color="auto"/>
              <w:bottom w:val="single" w:sz="4" w:space="0" w:color="auto"/>
              <w:right w:val="single" w:sz="4" w:space="0" w:color="auto"/>
            </w:tcBorders>
          </w:tcPr>
          <w:p w:rsidR="00600AC5" w:rsidRPr="00EB5CE5" w:rsidRDefault="00600AC5" w:rsidP="00857042">
            <w:pPr>
              <w:widowControl/>
              <w:rPr>
                <w:rFonts w:asciiTheme="minorEastAsia" w:eastAsiaTheme="minorEastAsia" w:hAnsiTheme="minorEastAsia"/>
                <w:bCs/>
                <w:sz w:val="21"/>
                <w:szCs w:val="21"/>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EB5CE5" w:rsidRDefault="00EB5CE5" w:rsidP="00857042">
            <w:pPr>
              <w:widowControl/>
              <w:rPr>
                <w:rFonts w:asciiTheme="minorEastAsia" w:eastAsiaTheme="minorEastAsia" w:hAnsiTheme="minorEastAsia"/>
                <w:bCs/>
                <w:sz w:val="21"/>
                <w:szCs w:val="21"/>
                <w:lang w:eastAsia="zh-CN"/>
              </w:rPr>
            </w:pPr>
            <w:r w:rsidRPr="00EB5CE5">
              <w:rPr>
                <w:rFonts w:asciiTheme="minorEastAsia" w:eastAsiaTheme="minorEastAsia" w:hAnsiTheme="minorEastAsia"/>
                <w:color w:val="111111"/>
                <w:sz w:val="21"/>
                <w:szCs w:val="21"/>
                <w:highlight w:val="yellow"/>
              </w:rPr>
              <w:t>齐心品牌</w:t>
            </w:r>
          </w:p>
        </w:tc>
        <w:tc>
          <w:tcPr>
            <w:tcW w:w="1526" w:type="dxa"/>
            <w:vMerge w:val="restart"/>
            <w:tcBorders>
              <w:top w:val="single" w:sz="4" w:space="0" w:color="auto"/>
              <w:left w:val="single" w:sz="4" w:space="0" w:color="auto"/>
              <w:right w:val="single" w:sz="4" w:space="0" w:color="auto"/>
            </w:tcBorders>
          </w:tcPr>
          <w:p w:rsidR="00600AC5" w:rsidRPr="00EB5CE5" w:rsidRDefault="00857042" w:rsidP="00857042">
            <w:pPr>
              <w:pStyle w:val="aa"/>
              <w:ind w:left="0" w:firstLine="0"/>
              <w:rPr>
                <w:rFonts w:asciiTheme="minorEastAsia" w:eastAsiaTheme="minorEastAsia" w:hAnsiTheme="minorEastAsia"/>
                <w:color w:val="000000"/>
                <w:sz w:val="21"/>
                <w:szCs w:val="21"/>
                <w:lang w:eastAsia="zh-CN"/>
              </w:rPr>
            </w:pPr>
            <w:r w:rsidRPr="00EB5CE5">
              <w:rPr>
                <w:rFonts w:asciiTheme="minorEastAsia" w:eastAsiaTheme="minorEastAsia" w:hAnsiTheme="minorEastAsia" w:hint="eastAsia"/>
                <w:sz w:val="21"/>
                <w:szCs w:val="21"/>
                <w:lang w:eastAsia="zh-CN"/>
              </w:rPr>
              <w:t>洗手液样品必须与所投货物相一致，供验收时比较。</w:t>
            </w:r>
          </w:p>
        </w:tc>
      </w:tr>
      <w:tr w:rsidR="00600AC5" w:rsidRPr="008761FD" w:rsidTr="00857042">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EB5CE5" w:rsidRDefault="00EB5CE5" w:rsidP="00857042">
            <w:pPr>
              <w:widowControl/>
              <w:jc w:val="center"/>
              <w:rPr>
                <w:rFonts w:asciiTheme="minorEastAsia" w:eastAsiaTheme="minorEastAsia" w:hAnsiTheme="minorEastAsia" w:cs="Times New Roman"/>
                <w:sz w:val="21"/>
                <w:szCs w:val="21"/>
                <w:lang w:eastAsia="zh-CN"/>
              </w:rPr>
            </w:pPr>
            <w:r w:rsidRPr="00EB5CE5">
              <w:rPr>
                <w:rFonts w:asciiTheme="minorEastAsia" w:eastAsiaTheme="minorEastAsia" w:hAnsiTheme="minorEastAsia" w:cs="Times New Roman" w:hint="eastAsia"/>
                <w:sz w:val="21"/>
                <w:szCs w:val="21"/>
                <w:lang w:eastAsia="zh-CN"/>
              </w:rPr>
              <w:t>2</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857042">
            <w:pPr>
              <w:widowControl/>
              <w:rPr>
                <w:rFonts w:asciiTheme="minorEastAsia" w:eastAsiaTheme="minorEastAsia" w:hAnsiTheme="minorEastAsia"/>
                <w:color w:val="000000"/>
                <w:sz w:val="21"/>
                <w:szCs w:val="21"/>
                <w:lang w:eastAsia="zh-CN"/>
              </w:rPr>
            </w:pPr>
            <w:r w:rsidRPr="00EB5CE5">
              <w:rPr>
                <w:rFonts w:asciiTheme="minorEastAsia" w:eastAsiaTheme="minorEastAsia" w:hAnsiTheme="minorEastAsia" w:hint="eastAsia"/>
                <w:sz w:val="21"/>
                <w:szCs w:val="21"/>
              </w:rPr>
              <w:t>免洗洗手液补充装</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857042">
            <w:pPr>
              <w:rPr>
                <w:rFonts w:asciiTheme="minorEastAsia" w:eastAsiaTheme="minorEastAsia" w:hAnsiTheme="minorEastAsia"/>
                <w:color w:val="000000"/>
                <w:sz w:val="21"/>
                <w:szCs w:val="21"/>
                <w:lang w:eastAsia="zh-CN"/>
              </w:rPr>
            </w:pPr>
            <w:r w:rsidRPr="00EB5CE5">
              <w:rPr>
                <w:rFonts w:asciiTheme="minorEastAsia" w:eastAsiaTheme="minorEastAsia" w:hAnsiTheme="minorEastAsia" w:hint="eastAsia"/>
                <w:sz w:val="21"/>
                <w:szCs w:val="21"/>
              </w:rPr>
              <w:t>1200ml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857042">
            <w:pPr>
              <w:widowControl/>
              <w:jc w:val="center"/>
              <w:rPr>
                <w:rFonts w:asciiTheme="minorEastAsia" w:eastAsiaTheme="minorEastAsia" w:hAnsiTheme="minorEastAsia" w:cs="Times New Roman"/>
                <w:sz w:val="21"/>
                <w:szCs w:val="21"/>
                <w:lang w:eastAsia="zh-CN"/>
              </w:rPr>
            </w:pPr>
            <w:r w:rsidRPr="00EB5CE5">
              <w:rPr>
                <w:rFonts w:asciiTheme="minorEastAsia" w:eastAsiaTheme="minorEastAsia" w:hAnsiTheme="minorEastAsia" w:cs="Times New Roman" w:hint="eastAsia"/>
                <w:sz w:val="21"/>
                <w:szCs w:val="21"/>
                <w:lang w:eastAsia="zh-CN"/>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0AC5" w:rsidRPr="00EB5CE5" w:rsidRDefault="00857042" w:rsidP="00857042">
            <w:pPr>
              <w:widowControl/>
              <w:jc w:val="center"/>
              <w:rPr>
                <w:rFonts w:asciiTheme="minorEastAsia" w:eastAsiaTheme="minorEastAsia" w:hAnsiTheme="minorEastAsia" w:cs="Times New Roman"/>
                <w:sz w:val="21"/>
                <w:szCs w:val="21"/>
                <w:lang w:eastAsia="zh-CN"/>
              </w:rPr>
            </w:pPr>
            <w:r w:rsidRPr="00EB5CE5">
              <w:rPr>
                <w:rFonts w:asciiTheme="minorEastAsia" w:eastAsiaTheme="minorEastAsia" w:hAnsiTheme="minorEastAsia" w:cs="Times New Roman" w:hint="eastAsia"/>
                <w:sz w:val="21"/>
                <w:szCs w:val="21"/>
                <w:lang w:eastAsia="zh-CN"/>
              </w:rPr>
              <w:t>瓶</w:t>
            </w:r>
          </w:p>
        </w:tc>
        <w:tc>
          <w:tcPr>
            <w:tcW w:w="1134" w:type="dxa"/>
            <w:tcBorders>
              <w:top w:val="single" w:sz="4" w:space="0" w:color="auto"/>
              <w:left w:val="nil"/>
              <w:bottom w:val="single" w:sz="4" w:space="0" w:color="auto"/>
              <w:right w:val="single" w:sz="4" w:space="0" w:color="auto"/>
            </w:tcBorders>
          </w:tcPr>
          <w:p w:rsidR="00600AC5" w:rsidRPr="00EB5CE5" w:rsidRDefault="00600AC5" w:rsidP="00857042">
            <w:pPr>
              <w:widowControl/>
              <w:rPr>
                <w:rFonts w:asciiTheme="minorEastAsia" w:eastAsiaTheme="minorEastAsia" w:hAnsiTheme="minorEastAsia"/>
                <w:bCs/>
                <w:sz w:val="21"/>
                <w:szCs w:val="21"/>
                <w:lang w:eastAsia="zh-CN"/>
              </w:rPr>
            </w:pPr>
          </w:p>
        </w:tc>
        <w:tc>
          <w:tcPr>
            <w:tcW w:w="992" w:type="dxa"/>
            <w:tcBorders>
              <w:top w:val="single" w:sz="4" w:space="0" w:color="auto"/>
              <w:left w:val="single" w:sz="4" w:space="0" w:color="auto"/>
              <w:bottom w:val="single" w:sz="4" w:space="0" w:color="auto"/>
              <w:right w:val="single" w:sz="4" w:space="0" w:color="auto"/>
            </w:tcBorders>
          </w:tcPr>
          <w:p w:rsidR="00600AC5" w:rsidRPr="00EB5CE5" w:rsidRDefault="00600AC5" w:rsidP="00857042">
            <w:pPr>
              <w:widowControl/>
              <w:rPr>
                <w:rFonts w:asciiTheme="minorEastAsia" w:eastAsiaTheme="minorEastAsia" w:hAnsiTheme="minorEastAsia"/>
                <w:bCs/>
                <w:sz w:val="21"/>
                <w:szCs w:val="21"/>
                <w:lang w:eastAsia="zh-CN"/>
              </w:rPr>
            </w:pPr>
          </w:p>
        </w:tc>
        <w:tc>
          <w:tcPr>
            <w:tcW w:w="671" w:type="dxa"/>
            <w:tcBorders>
              <w:top w:val="single" w:sz="4" w:space="0" w:color="auto"/>
              <w:left w:val="single" w:sz="4" w:space="0" w:color="auto"/>
              <w:bottom w:val="single" w:sz="4" w:space="0" w:color="auto"/>
              <w:right w:val="single" w:sz="4" w:space="0" w:color="auto"/>
            </w:tcBorders>
          </w:tcPr>
          <w:p w:rsidR="00600AC5" w:rsidRPr="00EB5CE5" w:rsidRDefault="00600AC5" w:rsidP="00857042">
            <w:pPr>
              <w:widowControl/>
              <w:rPr>
                <w:rFonts w:asciiTheme="minorEastAsia" w:eastAsiaTheme="minorEastAsia" w:hAnsiTheme="minorEastAsia"/>
                <w:bCs/>
                <w:sz w:val="21"/>
                <w:szCs w:val="21"/>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Pr="00EB5CE5" w:rsidRDefault="00EB5CE5" w:rsidP="00857042">
            <w:pPr>
              <w:widowControl/>
              <w:rPr>
                <w:rFonts w:asciiTheme="minorEastAsia" w:eastAsiaTheme="minorEastAsia" w:hAnsiTheme="minorEastAsia"/>
                <w:bCs/>
                <w:sz w:val="21"/>
                <w:szCs w:val="21"/>
                <w:lang w:eastAsia="zh-CN"/>
              </w:rPr>
            </w:pPr>
            <w:r w:rsidRPr="00EB5CE5">
              <w:rPr>
                <w:rFonts w:asciiTheme="minorEastAsia" w:eastAsiaTheme="minorEastAsia" w:hAnsiTheme="minorEastAsia"/>
                <w:color w:val="111111"/>
                <w:sz w:val="21"/>
                <w:szCs w:val="21"/>
                <w:highlight w:val="yellow"/>
              </w:rPr>
              <w:t>齐心品牌</w:t>
            </w:r>
          </w:p>
        </w:tc>
        <w:tc>
          <w:tcPr>
            <w:tcW w:w="1526" w:type="dxa"/>
            <w:vMerge/>
            <w:tcBorders>
              <w:left w:val="single" w:sz="4" w:space="0" w:color="auto"/>
              <w:bottom w:val="single" w:sz="4" w:space="0" w:color="auto"/>
              <w:right w:val="single" w:sz="4" w:space="0" w:color="auto"/>
            </w:tcBorders>
          </w:tcPr>
          <w:p w:rsidR="00600AC5" w:rsidRPr="00EB5CE5" w:rsidRDefault="00600AC5" w:rsidP="00857042">
            <w:pPr>
              <w:widowControl/>
              <w:rPr>
                <w:rFonts w:asciiTheme="minorEastAsia" w:eastAsiaTheme="minorEastAsia" w:hAnsiTheme="minorEastAsia"/>
                <w:bCs/>
                <w:sz w:val="21"/>
                <w:szCs w:val="21"/>
                <w:lang w:eastAsia="zh-CN"/>
              </w:rPr>
            </w:pPr>
          </w:p>
        </w:tc>
      </w:tr>
      <w:tr w:rsidR="00600AC5" w:rsidRPr="008761FD" w:rsidTr="00857042">
        <w:trPr>
          <w:trHeight w:val="850"/>
        </w:trPr>
        <w:tc>
          <w:tcPr>
            <w:tcW w:w="586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AC5" w:rsidRDefault="00600AC5" w:rsidP="00857042">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合计（大写）：</w:t>
            </w:r>
          </w:p>
        </w:tc>
        <w:tc>
          <w:tcPr>
            <w:tcW w:w="5316" w:type="dxa"/>
            <w:gridSpan w:val="5"/>
            <w:tcBorders>
              <w:top w:val="single" w:sz="4" w:space="0" w:color="auto"/>
              <w:left w:val="nil"/>
              <w:bottom w:val="single" w:sz="4" w:space="0" w:color="auto"/>
              <w:right w:val="single" w:sz="4" w:space="0" w:color="auto"/>
            </w:tcBorders>
          </w:tcPr>
          <w:p w:rsidR="00600AC5" w:rsidRPr="0006147F" w:rsidRDefault="00600AC5" w:rsidP="0096246C">
            <w:pPr>
              <w:rPr>
                <w:color w:val="000000"/>
                <w:szCs w:val="21"/>
                <w:lang w:eastAsia="zh-CN"/>
              </w:rPr>
            </w:pPr>
          </w:p>
        </w:tc>
      </w:tr>
    </w:tbl>
    <w:p w:rsidR="00600AC5" w:rsidRDefault="00857042" w:rsidP="00600AC5">
      <w:pPr>
        <w:pStyle w:val="10"/>
        <w:rPr>
          <w:sz w:val="24"/>
          <w:szCs w:val="24"/>
        </w:rPr>
      </w:pPr>
      <w:r w:rsidRPr="00857042">
        <w:rPr>
          <w:rFonts w:hint="eastAsia"/>
          <w:sz w:val="24"/>
          <w:szCs w:val="24"/>
        </w:rPr>
        <w:t>备注：</w:t>
      </w:r>
      <w:r>
        <w:rPr>
          <w:rFonts w:hint="eastAsia"/>
          <w:sz w:val="24"/>
          <w:szCs w:val="24"/>
        </w:rPr>
        <w:t>1.</w:t>
      </w:r>
      <w:r w:rsidRPr="00857042">
        <w:rPr>
          <w:rFonts w:hint="eastAsia"/>
          <w:sz w:val="24"/>
          <w:szCs w:val="24"/>
        </w:rPr>
        <w:t>技术参数，详见附件四发包说明</w:t>
      </w:r>
      <w:r>
        <w:rPr>
          <w:rFonts w:hint="eastAsia"/>
          <w:sz w:val="24"/>
          <w:szCs w:val="24"/>
        </w:rPr>
        <w:t>。</w:t>
      </w:r>
    </w:p>
    <w:p w:rsidR="00EB5CE5" w:rsidRDefault="00EB5CE5" w:rsidP="00600AC5">
      <w:pPr>
        <w:pStyle w:val="10"/>
        <w:rPr>
          <w:sz w:val="24"/>
          <w:szCs w:val="24"/>
        </w:rPr>
      </w:pPr>
      <w:r>
        <w:rPr>
          <w:rFonts w:hint="eastAsia"/>
          <w:sz w:val="24"/>
          <w:szCs w:val="24"/>
        </w:rPr>
        <w:t xml:space="preserve">      </w:t>
      </w:r>
      <w:r w:rsidRPr="00EB5CE5">
        <w:rPr>
          <w:rFonts w:hint="eastAsia"/>
          <w:sz w:val="24"/>
          <w:szCs w:val="24"/>
          <w:highlight w:val="yellow"/>
        </w:rPr>
        <w:t>2.按我司指定的品牌进行报价。</w:t>
      </w:r>
    </w:p>
    <w:p w:rsidR="00857042" w:rsidRPr="00857042" w:rsidRDefault="00857042" w:rsidP="00600AC5">
      <w:pPr>
        <w:pStyle w:val="10"/>
        <w:rPr>
          <w:sz w:val="24"/>
          <w:szCs w:val="24"/>
        </w:rPr>
      </w:pPr>
      <w:r>
        <w:rPr>
          <w:rFonts w:hint="eastAsia"/>
          <w:sz w:val="24"/>
          <w:szCs w:val="24"/>
        </w:rPr>
        <w:t xml:space="preserve">      </w:t>
      </w:r>
    </w:p>
    <w:p w:rsidR="00857042" w:rsidRDefault="00857042" w:rsidP="00600AC5">
      <w:pPr>
        <w:spacing w:line="280" w:lineRule="exact"/>
        <w:ind w:firstLineChars="1200" w:firstLine="2880"/>
        <w:rPr>
          <w:sz w:val="24"/>
          <w:szCs w:val="24"/>
          <w:lang w:eastAsia="zh-CN"/>
        </w:rPr>
      </w:pPr>
    </w:p>
    <w:p w:rsidR="00600AC5" w:rsidRPr="005F1E69"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600AC5" w:rsidRPr="002757C0" w:rsidRDefault="00600AC5" w:rsidP="00600AC5">
      <w:pPr>
        <w:spacing w:line="280" w:lineRule="exact"/>
        <w:ind w:firstLineChars="200" w:firstLine="480"/>
        <w:rPr>
          <w:sz w:val="24"/>
          <w:szCs w:val="24"/>
          <w:u w:val="single"/>
          <w:lang w:eastAsia="zh-CN"/>
        </w:rPr>
      </w:pPr>
    </w:p>
    <w:p w:rsidR="00600AC5" w:rsidRPr="005F1E69" w:rsidRDefault="00600AC5" w:rsidP="00600AC5">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ind w:firstLineChars="200" w:firstLine="480"/>
        <w:rPr>
          <w:color w:val="00B050"/>
          <w:sz w:val="24"/>
          <w:szCs w:val="24"/>
          <w:lang w:eastAsia="zh-CN"/>
        </w:rPr>
      </w:pPr>
    </w:p>
    <w:p w:rsidR="00600AC5" w:rsidRPr="005F1E69" w:rsidRDefault="00600AC5" w:rsidP="00600AC5">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600AC5" w:rsidRPr="005F1E69" w:rsidRDefault="00600AC5" w:rsidP="00600AC5">
      <w:pPr>
        <w:spacing w:line="280" w:lineRule="exact"/>
        <w:rPr>
          <w:color w:val="4E6127"/>
          <w:sz w:val="24"/>
          <w:szCs w:val="24"/>
          <w:u w:val="single"/>
          <w:lang w:eastAsia="zh-CN"/>
        </w:rPr>
      </w:pPr>
    </w:p>
    <w:p w:rsidR="00600AC5" w:rsidRDefault="00600AC5" w:rsidP="00600AC5">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bookmarkEnd w:id="1"/>
      <w:r>
        <w:rPr>
          <w:rFonts w:hint="eastAsia"/>
          <w:sz w:val="24"/>
          <w:szCs w:val="24"/>
          <w:u w:val="single"/>
          <w:lang w:eastAsia="zh-CN"/>
        </w:rPr>
        <w:t xml:space="preserve">   </w:t>
      </w: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Default="00600AC5" w:rsidP="0076409E">
      <w:pPr>
        <w:spacing w:afterLines="50" w:line="360" w:lineRule="auto"/>
        <w:rPr>
          <w:b/>
          <w:sz w:val="24"/>
          <w:szCs w:val="24"/>
          <w:lang w:eastAsia="zh-CN"/>
        </w:rPr>
      </w:pPr>
    </w:p>
    <w:p w:rsidR="00857042" w:rsidRDefault="00857042" w:rsidP="0076409E">
      <w:pPr>
        <w:spacing w:afterLines="50" w:line="360" w:lineRule="auto"/>
        <w:rPr>
          <w:b/>
          <w:sz w:val="24"/>
          <w:szCs w:val="24"/>
          <w:lang w:eastAsia="zh-CN"/>
        </w:rPr>
      </w:pPr>
    </w:p>
    <w:p w:rsidR="00857042" w:rsidRDefault="00857042" w:rsidP="0076409E">
      <w:pPr>
        <w:spacing w:afterLines="50" w:line="360" w:lineRule="auto"/>
        <w:rPr>
          <w:b/>
          <w:sz w:val="24"/>
          <w:szCs w:val="24"/>
          <w:lang w:eastAsia="zh-CN"/>
        </w:rPr>
      </w:pPr>
    </w:p>
    <w:p w:rsidR="00600AC5" w:rsidRDefault="00600AC5" w:rsidP="0076409E">
      <w:pPr>
        <w:spacing w:afterLines="50" w:line="360" w:lineRule="auto"/>
        <w:rPr>
          <w:b/>
          <w:sz w:val="24"/>
          <w:szCs w:val="24"/>
          <w:lang w:eastAsia="zh-CN"/>
        </w:rPr>
      </w:pPr>
      <w:r w:rsidRPr="00ED0315">
        <w:rPr>
          <w:rFonts w:hint="eastAsia"/>
          <w:b/>
          <w:sz w:val="24"/>
          <w:szCs w:val="24"/>
          <w:lang w:eastAsia="zh-CN"/>
        </w:rPr>
        <w:t>附件四：</w:t>
      </w:r>
    </w:p>
    <w:p w:rsidR="00857042" w:rsidRPr="00D164D3" w:rsidRDefault="00857042" w:rsidP="0076409E">
      <w:pPr>
        <w:spacing w:afterLines="50"/>
        <w:jc w:val="center"/>
        <w:rPr>
          <w:rFonts w:ascii="仿宋_GB2312" w:eastAsia="仿宋_GB2312"/>
          <w:b/>
          <w:sz w:val="36"/>
          <w:szCs w:val="36"/>
          <w:lang w:eastAsia="zh-CN"/>
        </w:rPr>
      </w:pPr>
      <w:r w:rsidRPr="00D164D3">
        <w:rPr>
          <w:rFonts w:ascii="仿宋_GB2312" w:eastAsia="仿宋_GB2312" w:hint="eastAsia"/>
          <w:b/>
          <w:sz w:val="36"/>
          <w:szCs w:val="36"/>
          <w:lang w:eastAsia="zh-CN"/>
        </w:rPr>
        <w:t>自动感应洗手液发包说明</w:t>
      </w:r>
    </w:p>
    <w:p w:rsidR="00857042" w:rsidRPr="00B803AA" w:rsidRDefault="0096246C" w:rsidP="00857042">
      <w:pPr>
        <w:rPr>
          <w:rFonts w:ascii="仿宋_GB2312" w:eastAsia="仿宋_GB2312"/>
          <w:sz w:val="28"/>
          <w:szCs w:val="28"/>
          <w:lang w:eastAsia="zh-CN"/>
        </w:rPr>
      </w:pPr>
      <w:r>
        <w:rPr>
          <w:rFonts w:ascii="仿宋_GB2312" w:eastAsia="仿宋_GB2312" w:hint="eastAsia"/>
          <w:sz w:val="28"/>
          <w:szCs w:val="28"/>
          <w:lang w:eastAsia="zh-CN"/>
        </w:rPr>
        <w:t>一</w:t>
      </w:r>
      <w:r w:rsidR="00857042" w:rsidRPr="00B803AA">
        <w:rPr>
          <w:rFonts w:ascii="仿宋_GB2312" w:eastAsia="仿宋_GB2312" w:hint="eastAsia"/>
          <w:sz w:val="28"/>
          <w:szCs w:val="28"/>
          <w:lang w:eastAsia="zh-CN"/>
        </w:rPr>
        <w:t>、自动感应手部免洗消毒液机器及其相关</w:t>
      </w:r>
    </w:p>
    <w:p w:rsidR="00857042" w:rsidRPr="00E6495F" w:rsidRDefault="00667B80" w:rsidP="00857042">
      <w:pPr>
        <w:rPr>
          <w:rFonts w:ascii="仿宋_GB2312" w:eastAsia="仿宋_GB2312"/>
          <w:sz w:val="28"/>
          <w:szCs w:val="28"/>
          <w:lang w:eastAsia="zh-CN"/>
        </w:rPr>
      </w:pPr>
      <w:r w:rsidRPr="00B803AA">
        <w:rPr>
          <w:rFonts w:ascii="仿宋_GB2312" w:eastAsia="仿宋_GB2312" w:hint="eastAsia"/>
          <w:sz w:val="28"/>
          <w:szCs w:val="28"/>
        </w:rPr>
        <w:fldChar w:fldCharType="begin"/>
      </w:r>
      <w:r w:rsidR="00857042" w:rsidRPr="00B803AA">
        <w:rPr>
          <w:rFonts w:ascii="仿宋_GB2312" w:eastAsia="仿宋_GB2312" w:hint="eastAsia"/>
          <w:sz w:val="28"/>
          <w:szCs w:val="28"/>
          <w:lang w:eastAsia="zh-CN"/>
        </w:rPr>
        <w:instrText xml:space="preserve"> = 1 \* GB2 </w:instrText>
      </w:r>
      <w:r w:rsidRPr="00B803AA">
        <w:rPr>
          <w:rFonts w:ascii="仿宋_GB2312" w:eastAsia="仿宋_GB2312" w:hint="eastAsia"/>
          <w:sz w:val="28"/>
          <w:szCs w:val="28"/>
        </w:rPr>
        <w:fldChar w:fldCharType="separate"/>
      </w:r>
      <w:r w:rsidR="00857042" w:rsidRPr="00B803AA">
        <w:rPr>
          <w:rFonts w:ascii="仿宋_GB2312" w:eastAsia="仿宋_GB2312" w:hint="eastAsia"/>
          <w:noProof/>
          <w:sz w:val="28"/>
          <w:szCs w:val="28"/>
          <w:lang w:eastAsia="zh-CN"/>
        </w:rPr>
        <w:t>⑴</w:t>
      </w:r>
      <w:r w:rsidRPr="00B803AA">
        <w:rPr>
          <w:rFonts w:ascii="仿宋_GB2312" w:eastAsia="仿宋_GB2312" w:hint="eastAsia"/>
          <w:sz w:val="28"/>
          <w:szCs w:val="28"/>
        </w:rPr>
        <w:fldChar w:fldCharType="end"/>
      </w:r>
      <w:r w:rsidR="00857042" w:rsidRPr="00B803AA">
        <w:rPr>
          <w:rFonts w:ascii="仿宋_GB2312" w:eastAsia="仿宋_GB2312" w:hint="eastAsia"/>
          <w:sz w:val="28"/>
          <w:szCs w:val="28"/>
          <w:lang w:eastAsia="zh-CN"/>
        </w:rPr>
        <w:t>、</w:t>
      </w:r>
      <w:r w:rsidR="00857042" w:rsidRPr="00E6495F">
        <w:rPr>
          <w:rFonts w:ascii="仿宋_GB2312" w:eastAsia="仿宋_GB2312" w:hint="eastAsia"/>
          <w:sz w:val="28"/>
          <w:szCs w:val="28"/>
          <w:lang w:eastAsia="zh-CN"/>
        </w:rPr>
        <w:t>规格：立式、可移动</w:t>
      </w:r>
    </w:p>
    <w:p w:rsidR="00857042" w:rsidRDefault="00857042" w:rsidP="00857042">
      <w:pPr>
        <w:rPr>
          <w:rFonts w:ascii="仿宋_GB2312" w:eastAsia="仿宋_GB2312"/>
          <w:sz w:val="28"/>
          <w:szCs w:val="28"/>
          <w:lang w:eastAsia="zh-CN"/>
        </w:rPr>
      </w:pPr>
      <w:r w:rsidRPr="00B803AA">
        <w:rPr>
          <w:rFonts w:ascii="仿宋_GB2312" w:eastAsia="仿宋_GB2312" w:hint="eastAsia"/>
          <w:sz w:val="28"/>
          <w:szCs w:val="28"/>
          <w:lang w:eastAsia="zh-CN"/>
        </w:rPr>
        <w:t>⑵、</w:t>
      </w:r>
      <w:r>
        <w:rPr>
          <w:rFonts w:ascii="仿宋_GB2312" w:eastAsia="仿宋_GB2312" w:hint="eastAsia"/>
          <w:sz w:val="28"/>
          <w:szCs w:val="28"/>
          <w:lang w:eastAsia="zh-CN"/>
        </w:rPr>
        <w:t>采购数量：</w:t>
      </w:r>
    </w:p>
    <w:p w:rsidR="00857042" w:rsidRDefault="00857042" w:rsidP="00857042">
      <w:pPr>
        <w:rPr>
          <w:rFonts w:ascii="仿宋_GB2312" w:eastAsia="仿宋_GB2312"/>
          <w:sz w:val="28"/>
          <w:szCs w:val="28"/>
          <w:lang w:eastAsia="zh-CN"/>
        </w:rPr>
      </w:pPr>
      <w:r>
        <w:rPr>
          <w:rFonts w:ascii="仿宋_GB2312" w:eastAsia="仿宋_GB2312" w:hint="eastAsia"/>
          <w:sz w:val="28"/>
          <w:szCs w:val="28"/>
          <w:lang w:eastAsia="zh-CN"/>
        </w:rPr>
        <w:t>①、</w:t>
      </w:r>
      <w:r w:rsidRPr="00B803AA">
        <w:rPr>
          <w:rFonts w:ascii="仿宋_GB2312" w:eastAsia="仿宋_GB2312" w:hint="eastAsia"/>
          <w:sz w:val="28"/>
          <w:szCs w:val="28"/>
          <w:lang w:eastAsia="zh-CN"/>
        </w:rPr>
        <w:t>自动感应手部免洗消毒液</w:t>
      </w:r>
      <w:r>
        <w:rPr>
          <w:rFonts w:ascii="仿宋_GB2312" w:eastAsia="仿宋_GB2312" w:hint="eastAsia"/>
          <w:sz w:val="28"/>
          <w:szCs w:val="28"/>
          <w:lang w:eastAsia="zh-CN"/>
        </w:rPr>
        <w:t>（机器+补充装）：6台</w:t>
      </w:r>
    </w:p>
    <w:p w:rsidR="00857042" w:rsidRPr="00B803AA" w:rsidRDefault="00857042" w:rsidP="00857042">
      <w:pPr>
        <w:rPr>
          <w:rFonts w:ascii="仿宋_GB2312" w:eastAsia="仿宋_GB2312"/>
          <w:sz w:val="28"/>
          <w:szCs w:val="28"/>
          <w:lang w:eastAsia="zh-CN"/>
        </w:rPr>
      </w:pPr>
      <w:r>
        <w:rPr>
          <w:rFonts w:ascii="仿宋_GB2312" w:eastAsia="仿宋_GB2312" w:hint="eastAsia"/>
          <w:sz w:val="28"/>
          <w:szCs w:val="28"/>
          <w:lang w:eastAsia="zh-CN"/>
        </w:rPr>
        <w:t>②、</w:t>
      </w:r>
      <w:r w:rsidRPr="00B803AA">
        <w:rPr>
          <w:rFonts w:ascii="仿宋_GB2312" w:eastAsia="仿宋_GB2312" w:hint="eastAsia"/>
          <w:sz w:val="28"/>
          <w:szCs w:val="28"/>
          <w:lang w:eastAsia="zh-CN"/>
        </w:rPr>
        <w:t>洗手液补充装</w:t>
      </w:r>
      <w:r>
        <w:rPr>
          <w:rFonts w:ascii="仿宋_GB2312" w:eastAsia="仿宋_GB2312" w:hint="eastAsia"/>
          <w:sz w:val="28"/>
          <w:szCs w:val="28"/>
          <w:lang w:eastAsia="zh-CN"/>
        </w:rPr>
        <w:t>：20瓶</w:t>
      </w:r>
    </w:p>
    <w:p w:rsidR="00857042" w:rsidRDefault="00857042" w:rsidP="00857042">
      <w:pPr>
        <w:rPr>
          <w:rFonts w:ascii="仿宋_GB2312" w:eastAsia="仿宋_GB2312"/>
          <w:sz w:val="28"/>
          <w:szCs w:val="28"/>
          <w:lang w:eastAsia="zh-CN"/>
        </w:rPr>
      </w:pPr>
      <w:r w:rsidRPr="00B803AA">
        <w:rPr>
          <w:rFonts w:ascii="仿宋_GB2312" w:eastAsia="仿宋_GB2312" w:hint="eastAsia"/>
          <w:sz w:val="28"/>
          <w:szCs w:val="28"/>
          <w:lang w:eastAsia="zh-CN"/>
        </w:rPr>
        <w:t>⑶、自动感应手部免洗消毒液组成：移动支架、分配器、洗手液补充装</w:t>
      </w:r>
      <w:r>
        <w:rPr>
          <w:rFonts w:ascii="仿宋_GB2312" w:eastAsia="仿宋_GB2312" w:hint="eastAsia"/>
          <w:sz w:val="28"/>
          <w:szCs w:val="28"/>
          <w:lang w:eastAsia="zh-CN"/>
        </w:rPr>
        <w:t>，参数及各部分说明</w:t>
      </w:r>
      <w:r w:rsidRPr="00B803AA">
        <w:rPr>
          <w:rFonts w:ascii="仿宋_GB2312" w:eastAsia="仿宋_GB2312" w:hint="eastAsia"/>
          <w:sz w:val="28"/>
          <w:szCs w:val="28"/>
          <w:lang w:eastAsia="zh-CN"/>
        </w:rPr>
        <w:t>如下：</w:t>
      </w:r>
    </w:p>
    <w:p w:rsidR="00857042" w:rsidRPr="00B803AA" w:rsidRDefault="00857042" w:rsidP="00857042">
      <w:pPr>
        <w:jc w:val="center"/>
        <w:rPr>
          <w:rFonts w:ascii="仿宋_GB2312" w:eastAsia="仿宋_GB2312"/>
          <w:sz w:val="28"/>
          <w:szCs w:val="28"/>
        </w:rPr>
      </w:pPr>
      <w:r>
        <w:rPr>
          <w:rFonts w:hint="eastAsia"/>
          <w:noProof/>
          <w:sz w:val="32"/>
          <w:szCs w:val="32"/>
          <w:lang w:eastAsia="zh-CN"/>
        </w:rPr>
        <w:drawing>
          <wp:inline distT="0" distB="0" distL="0" distR="0">
            <wp:extent cx="5285385" cy="3124200"/>
            <wp:effectExtent l="19050" t="0" r="0" b="0"/>
            <wp:docPr id="2" name="图片 0" descr="微信图片_2021010715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107150745.jpg"/>
                    <pic:cNvPicPr/>
                  </pic:nvPicPr>
                  <pic:blipFill>
                    <a:blip r:embed="rId13" cstate="print"/>
                    <a:stretch>
                      <a:fillRect/>
                    </a:stretch>
                  </pic:blipFill>
                  <pic:spPr>
                    <a:xfrm>
                      <a:off x="0" y="0"/>
                      <a:ext cx="5308566" cy="3137902"/>
                    </a:xfrm>
                    <a:prstGeom prst="rect">
                      <a:avLst/>
                    </a:prstGeom>
                  </pic:spPr>
                </pic:pic>
              </a:graphicData>
            </a:graphic>
          </wp:inline>
        </w:drawing>
      </w:r>
    </w:p>
    <w:p w:rsidR="00857042" w:rsidRDefault="00857042" w:rsidP="00857042">
      <w:pPr>
        <w:ind w:firstLineChars="150" w:firstLine="420"/>
        <w:rPr>
          <w:rFonts w:ascii="仿宋_GB2312" w:eastAsia="仿宋_GB2312"/>
          <w:sz w:val="28"/>
          <w:szCs w:val="28"/>
          <w:lang w:eastAsia="zh-CN"/>
        </w:rPr>
      </w:pPr>
      <w:r>
        <w:rPr>
          <w:rFonts w:ascii="仿宋_GB2312" w:eastAsia="仿宋_GB2312" w:hAnsiTheme="minorEastAsia" w:hint="eastAsia"/>
          <w:sz w:val="28"/>
          <w:szCs w:val="28"/>
          <w:lang w:eastAsia="zh-CN"/>
        </w:rPr>
        <w:t>5</w:t>
      </w:r>
      <w:r w:rsidRPr="00266AC3">
        <w:rPr>
          <w:rFonts w:ascii="仿宋_GB2312" w:eastAsia="仿宋_GB2312" w:hAnsiTheme="minorEastAsia" w:hint="eastAsia"/>
          <w:sz w:val="28"/>
          <w:szCs w:val="28"/>
          <w:lang w:eastAsia="zh-CN"/>
        </w:rPr>
        <w:t>、</w:t>
      </w:r>
      <w:r w:rsidRPr="00266AC3">
        <w:rPr>
          <w:rFonts w:ascii="仿宋_GB2312" w:eastAsia="仿宋_GB2312" w:hAnsi="Calibri" w:cs="Times New Roman" w:hint="eastAsia"/>
          <w:sz w:val="28"/>
          <w:szCs w:val="28"/>
          <w:lang w:eastAsia="zh-CN"/>
        </w:rPr>
        <w:t>供应标准和质量要求：</w:t>
      </w:r>
      <w:r w:rsidRPr="00266AC3">
        <w:rPr>
          <w:rFonts w:ascii="仿宋_GB2312" w:eastAsia="仿宋_GB2312" w:hint="eastAsia"/>
          <w:sz w:val="28"/>
          <w:szCs w:val="28"/>
          <w:lang w:eastAsia="zh-CN"/>
        </w:rPr>
        <w:t>按甲方要求供货，保证正品。</w:t>
      </w:r>
      <w:r>
        <w:rPr>
          <w:rFonts w:ascii="仿宋_GB2312" w:eastAsia="仿宋_GB2312" w:hint="eastAsia"/>
          <w:sz w:val="28"/>
          <w:szCs w:val="28"/>
          <w:lang w:eastAsia="zh-CN"/>
        </w:rPr>
        <w:t>洗手液补充装需是配套型号，整机质保三年，包安装，包售后服务。</w:t>
      </w:r>
    </w:p>
    <w:p w:rsidR="00743EB3" w:rsidRDefault="00743EB3" w:rsidP="00667B80">
      <w:pPr>
        <w:spacing w:afterLines="50" w:line="360" w:lineRule="auto"/>
        <w:jc w:val="center"/>
        <w:rPr>
          <w:lang w:eastAsia="zh-CN"/>
        </w:rPr>
      </w:pPr>
    </w:p>
    <w:sectPr w:rsidR="00743EB3" w:rsidSect="00857042">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9D" w:rsidRDefault="005B6E9D" w:rsidP="00C03F0A">
      <w:r>
        <w:separator/>
      </w:r>
    </w:p>
  </w:endnote>
  <w:endnote w:type="continuationSeparator" w:id="0">
    <w:p w:rsidR="005B6E9D" w:rsidRDefault="005B6E9D" w:rsidP="00C03F0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857042">
      <w:trPr>
        <w:trHeight w:val="151"/>
      </w:trPr>
      <w:tc>
        <w:tcPr>
          <w:tcW w:w="2250" w:type="pct"/>
          <w:tcBorders>
            <w:bottom w:val="single" w:sz="4" w:space="0" w:color="4F81BD" w:themeColor="accent1"/>
          </w:tcBorders>
        </w:tcPr>
        <w:p w:rsidR="00857042" w:rsidRDefault="00857042">
          <w:pPr>
            <w:pStyle w:val="a9"/>
            <w:rPr>
              <w:rFonts w:asciiTheme="majorHAnsi" w:eastAsiaTheme="majorEastAsia" w:hAnsiTheme="majorHAnsi" w:cstheme="majorBidi"/>
              <w:b/>
              <w:bCs/>
            </w:rPr>
          </w:pPr>
        </w:p>
      </w:tc>
      <w:tc>
        <w:tcPr>
          <w:tcW w:w="500" w:type="pct"/>
          <w:vMerge w:val="restart"/>
          <w:noWrap/>
          <w:vAlign w:val="center"/>
        </w:tcPr>
        <w:p w:rsidR="00857042" w:rsidRDefault="00857042">
          <w:pPr>
            <w:pStyle w:val="af0"/>
            <w:rPr>
              <w:rFonts w:asciiTheme="majorHAnsi" w:hAnsiTheme="majorHAnsi"/>
            </w:rPr>
          </w:pPr>
          <w:r>
            <w:rPr>
              <w:rFonts w:asciiTheme="majorHAnsi" w:hAnsiTheme="majorHAnsi"/>
              <w:b/>
              <w:lang w:val="zh-CN"/>
            </w:rPr>
            <w:t xml:space="preserve"> </w:t>
          </w:r>
          <w:fldSimple w:instr=" PAGE  \* MERGEFORMAT ">
            <w:r w:rsidR="00297C91" w:rsidRPr="00297C91">
              <w:rPr>
                <w:rFonts w:asciiTheme="majorHAnsi" w:hAnsiTheme="majorHAnsi"/>
                <w:b/>
                <w:noProof/>
                <w:lang w:val="zh-CN"/>
              </w:rPr>
              <w:t>1</w:t>
            </w:r>
          </w:fldSimple>
        </w:p>
      </w:tc>
      <w:tc>
        <w:tcPr>
          <w:tcW w:w="2250" w:type="pct"/>
          <w:tcBorders>
            <w:bottom w:val="single" w:sz="4" w:space="0" w:color="4F81BD" w:themeColor="accent1"/>
          </w:tcBorders>
        </w:tcPr>
        <w:p w:rsidR="00857042" w:rsidRDefault="00857042">
          <w:pPr>
            <w:pStyle w:val="a9"/>
            <w:rPr>
              <w:rFonts w:asciiTheme="majorHAnsi" w:eastAsiaTheme="majorEastAsia" w:hAnsiTheme="majorHAnsi" w:cstheme="majorBidi"/>
              <w:b/>
              <w:bCs/>
            </w:rPr>
          </w:pPr>
        </w:p>
      </w:tc>
    </w:tr>
    <w:tr w:rsidR="00857042">
      <w:trPr>
        <w:trHeight w:val="150"/>
      </w:trPr>
      <w:tc>
        <w:tcPr>
          <w:tcW w:w="2250" w:type="pct"/>
          <w:tcBorders>
            <w:top w:val="single" w:sz="4" w:space="0" w:color="4F81BD" w:themeColor="accent1"/>
          </w:tcBorders>
        </w:tcPr>
        <w:p w:rsidR="00857042" w:rsidRDefault="00857042">
          <w:pPr>
            <w:pStyle w:val="a9"/>
            <w:rPr>
              <w:rFonts w:asciiTheme="majorHAnsi" w:eastAsiaTheme="majorEastAsia" w:hAnsiTheme="majorHAnsi" w:cstheme="majorBidi"/>
              <w:b/>
              <w:bCs/>
            </w:rPr>
          </w:pPr>
        </w:p>
      </w:tc>
      <w:tc>
        <w:tcPr>
          <w:tcW w:w="500" w:type="pct"/>
          <w:vMerge/>
        </w:tcPr>
        <w:p w:rsidR="00857042" w:rsidRDefault="00857042">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857042" w:rsidRDefault="00857042">
          <w:pPr>
            <w:pStyle w:val="a9"/>
            <w:rPr>
              <w:rFonts w:asciiTheme="majorHAnsi" w:eastAsiaTheme="majorEastAsia" w:hAnsiTheme="majorHAnsi" w:cstheme="majorBidi"/>
              <w:b/>
              <w:bCs/>
            </w:rPr>
          </w:pPr>
        </w:p>
      </w:tc>
    </w:tr>
  </w:tbl>
  <w:p w:rsidR="00857042" w:rsidRDefault="00857042">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042" w:rsidRDefault="00667B80">
    <w:pPr>
      <w:pStyle w:val="a6"/>
      <w:spacing w:line="14" w:lineRule="auto"/>
      <w:rPr>
        <w:sz w:val="20"/>
      </w:rPr>
    </w:pPr>
    <w:r w:rsidRPr="00667B80">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857042" w:rsidRDefault="0085704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042" w:rsidRDefault="00667B80">
    <w:pPr>
      <w:pStyle w:val="a6"/>
      <w:spacing w:line="14" w:lineRule="auto"/>
      <w:rPr>
        <w:sz w:val="20"/>
      </w:rPr>
    </w:pPr>
    <w:r w:rsidRPr="00667B80">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857042" w:rsidRDefault="00857042">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042" w:rsidRDefault="00857042">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9D" w:rsidRDefault="005B6E9D" w:rsidP="00C03F0A">
      <w:r>
        <w:separator/>
      </w:r>
    </w:p>
  </w:footnote>
  <w:footnote w:type="continuationSeparator" w:id="0">
    <w:p w:rsidR="005B6E9D" w:rsidRDefault="005B6E9D"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F0AB6D6"/>
    <w:lvl w:ilvl="0" w:tplc="D494DF8A">
      <w:start w:val="1"/>
      <w:numFmt w:val="decimal"/>
      <w:lvlText w:val="%1）"/>
      <w:lvlJc w:val="left"/>
      <w:pPr>
        <w:ind w:left="502" w:hanging="360"/>
      </w:pPr>
      <w:rPr>
        <w:rFonts w:asci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7"/>
    <w:multiLevelType w:val="hybridMultilevel"/>
    <w:tmpl w:val="3B8489AA"/>
    <w:lvl w:ilvl="0" w:tplc="CF0A5734">
      <w:start w:val="1"/>
      <w:numFmt w:val="decimal"/>
      <w:lvlText w:val="%1、"/>
      <w:lvlJc w:val="left"/>
      <w:pPr>
        <w:tabs>
          <w:tab w:val="left" w:pos="937"/>
        </w:tabs>
        <w:ind w:left="937" w:hanging="397"/>
      </w:pPr>
      <w:rPr>
        <w:rFonts w:eastAsia="宋体" w:hint="eastAsia"/>
      </w:rPr>
    </w:lvl>
    <w:lvl w:ilvl="1" w:tplc="04090019" w:tentative="1">
      <w:start w:val="1"/>
      <w:numFmt w:val="lowerLetter"/>
      <w:lvlText w:val="%2)"/>
      <w:lvlJc w:val="left"/>
      <w:pPr>
        <w:tabs>
          <w:tab w:val="left" w:pos="1380"/>
        </w:tabs>
        <w:ind w:left="1380" w:hanging="420"/>
      </w:pPr>
    </w:lvl>
    <w:lvl w:ilvl="2" w:tplc="0409001B" w:tentative="1">
      <w:start w:val="1"/>
      <w:numFmt w:val="lowerRoman"/>
      <w:lvlText w:val="%3."/>
      <w:lvlJc w:val="right"/>
      <w:pPr>
        <w:tabs>
          <w:tab w:val="left" w:pos="1800"/>
        </w:tabs>
        <w:ind w:left="1800" w:hanging="420"/>
      </w:pPr>
    </w:lvl>
    <w:lvl w:ilvl="3" w:tplc="0409000F" w:tentative="1">
      <w:start w:val="1"/>
      <w:numFmt w:val="decimal"/>
      <w:lvlText w:val="%4."/>
      <w:lvlJc w:val="left"/>
      <w:pPr>
        <w:tabs>
          <w:tab w:val="left" w:pos="2220"/>
        </w:tabs>
        <w:ind w:left="2220" w:hanging="420"/>
      </w:pPr>
    </w:lvl>
    <w:lvl w:ilvl="4" w:tplc="04090019" w:tentative="1">
      <w:start w:val="1"/>
      <w:numFmt w:val="lowerLetter"/>
      <w:lvlText w:val="%5)"/>
      <w:lvlJc w:val="left"/>
      <w:pPr>
        <w:tabs>
          <w:tab w:val="left" w:pos="2640"/>
        </w:tabs>
        <w:ind w:left="2640" w:hanging="420"/>
      </w:pPr>
    </w:lvl>
    <w:lvl w:ilvl="5" w:tplc="0409001B" w:tentative="1">
      <w:start w:val="1"/>
      <w:numFmt w:val="lowerRoman"/>
      <w:lvlText w:val="%6."/>
      <w:lvlJc w:val="right"/>
      <w:pPr>
        <w:tabs>
          <w:tab w:val="left" w:pos="3060"/>
        </w:tabs>
        <w:ind w:left="3060" w:hanging="420"/>
      </w:pPr>
    </w:lvl>
    <w:lvl w:ilvl="6" w:tplc="0409000F" w:tentative="1">
      <w:start w:val="1"/>
      <w:numFmt w:val="decimal"/>
      <w:lvlText w:val="%7."/>
      <w:lvlJc w:val="left"/>
      <w:pPr>
        <w:tabs>
          <w:tab w:val="left" w:pos="3480"/>
        </w:tabs>
        <w:ind w:left="3480" w:hanging="420"/>
      </w:pPr>
    </w:lvl>
    <w:lvl w:ilvl="7" w:tplc="04090019" w:tentative="1">
      <w:start w:val="1"/>
      <w:numFmt w:val="lowerLetter"/>
      <w:lvlText w:val="%8)"/>
      <w:lvlJc w:val="left"/>
      <w:pPr>
        <w:tabs>
          <w:tab w:val="left" w:pos="3900"/>
        </w:tabs>
        <w:ind w:left="3900" w:hanging="420"/>
      </w:pPr>
    </w:lvl>
    <w:lvl w:ilvl="8" w:tplc="0409001B" w:tentative="1">
      <w:start w:val="1"/>
      <w:numFmt w:val="lowerRoman"/>
      <w:lvlText w:val="%9."/>
      <w:lvlJc w:val="right"/>
      <w:pPr>
        <w:tabs>
          <w:tab w:val="left" w:pos="4320"/>
        </w:tabs>
        <w:ind w:left="4320" w:hanging="420"/>
      </w:pPr>
    </w:lvl>
  </w:abstractNum>
  <w:abstractNum w:abstractNumId="2">
    <w:nsid w:val="00000008"/>
    <w:multiLevelType w:val="hybridMultilevel"/>
    <w:tmpl w:val="ABECF420"/>
    <w:lvl w:ilvl="0" w:tplc="2AF21042">
      <w:start w:val="1"/>
      <w:numFmt w:val="decimal"/>
      <w:lvlText w:val="%1、"/>
      <w:lvlJc w:val="left"/>
      <w:pPr>
        <w:tabs>
          <w:tab w:val="left" w:pos="397"/>
        </w:tabs>
        <w:ind w:left="397" w:hanging="397"/>
      </w:pPr>
      <w:rPr>
        <w:rFonts w:ascii="Arial" w:eastAsia="宋体" w:hAnsi="Arial" w:cs="Arial"/>
        <w:b w:val="0"/>
      </w:rPr>
    </w:lvl>
    <w:lvl w:ilvl="1" w:tplc="04090019" w:tentative="1">
      <w:start w:val="1"/>
      <w:numFmt w:val="lowerLetter"/>
      <w:lvlText w:val="%2)"/>
      <w:lvlJc w:val="left"/>
      <w:pPr>
        <w:tabs>
          <w:tab w:val="left" w:pos="1470"/>
        </w:tabs>
        <w:ind w:left="1470" w:hanging="420"/>
      </w:pPr>
    </w:lvl>
    <w:lvl w:ilvl="2" w:tplc="0409001B" w:tentative="1">
      <w:start w:val="1"/>
      <w:numFmt w:val="lowerRoman"/>
      <w:lvlText w:val="%3."/>
      <w:lvlJc w:val="right"/>
      <w:pPr>
        <w:tabs>
          <w:tab w:val="left" w:pos="1890"/>
        </w:tabs>
        <w:ind w:left="1890" w:hanging="420"/>
      </w:pPr>
    </w:lvl>
    <w:lvl w:ilvl="3" w:tplc="0409000F" w:tentative="1">
      <w:start w:val="1"/>
      <w:numFmt w:val="decimal"/>
      <w:lvlText w:val="%4."/>
      <w:lvlJc w:val="left"/>
      <w:pPr>
        <w:tabs>
          <w:tab w:val="left" w:pos="2310"/>
        </w:tabs>
        <w:ind w:left="2310" w:hanging="420"/>
      </w:pPr>
    </w:lvl>
    <w:lvl w:ilvl="4" w:tplc="04090019" w:tentative="1">
      <w:start w:val="1"/>
      <w:numFmt w:val="lowerLetter"/>
      <w:lvlText w:val="%5)"/>
      <w:lvlJc w:val="left"/>
      <w:pPr>
        <w:tabs>
          <w:tab w:val="left" w:pos="2730"/>
        </w:tabs>
        <w:ind w:left="2730" w:hanging="420"/>
      </w:pPr>
    </w:lvl>
    <w:lvl w:ilvl="5" w:tplc="0409001B" w:tentative="1">
      <w:start w:val="1"/>
      <w:numFmt w:val="lowerRoman"/>
      <w:lvlText w:val="%6."/>
      <w:lvlJc w:val="right"/>
      <w:pPr>
        <w:tabs>
          <w:tab w:val="left" w:pos="3150"/>
        </w:tabs>
        <w:ind w:left="3150" w:hanging="420"/>
      </w:pPr>
    </w:lvl>
    <w:lvl w:ilvl="6" w:tplc="0409000F" w:tentative="1">
      <w:start w:val="1"/>
      <w:numFmt w:val="decimal"/>
      <w:lvlText w:val="%7."/>
      <w:lvlJc w:val="left"/>
      <w:pPr>
        <w:tabs>
          <w:tab w:val="left" w:pos="3570"/>
        </w:tabs>
        <w:ind w:left="3570" w:hanging="420"/>
      </w:pPr>
    </w:lvl>
    <w:lvl w:ilvl="7" w:tplc="04090019" w:tentative="1">
      <w:start w:val="1"/>
      <w:numFmt w:val="lowerLetter"/>
      <w:lvlText w:val="%8)"/>
      <w:lvlJc w:val="left"/>
      <w:pPr>
        <w:tabs>
          <w:tab w:val="left" w:pos="3990"/>
        </w:tabs>
        <w:ind w:left="3990" w:hanging="420"/>
      </w:pPr>
    </w:lvl>
    <w:lvl w:ilvl="8" w:tplc="0409001B" w:tentative="1">
      <w:start w:val="1"/>
      <w:numFmt w:val="lowerRoman"/>
      <w:lvlText w:val="%9."/>
      <w:lvlJc w:val="right"/>
      <w:pPr>
        <w:tabs>
          <w:tab w:val="left" w:pos="4410"/>
        </w:tabs>
        <w:ind w:left="4410" w:hanging="420"/>
      </w:pPr>
    </w:lvl>
  </w:abstractNum>
  <w:abstractNum w:abstractNumId="3">
    <w:nsid w:val="0000000A"/>
    <w:multiLevelType w:val="multilevel"/>
    <w:tmpl w:val="0000000A"/>
    <w:lvl w:ilvl="0">
      <w:start w:val="1"/>
      <w:numFmt w:val="decimal"/>
      <w:lvlText w:val="(%1)"/>
      <w:lvlJc w:val="left"/>
      <w:pPr>
        <w:tabs>
          <w:tab w:val="num" w:pos="360"/>
        </w:tabs>
        <w:ind w:left="360" w:hanging="360"/>
      </w:pPr>
      <w:rPr>
        <w:rFonts w:eastAsia="'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9F0E5A"/>
    <w:multiLevelType w:val="hybridMultilevel"/>
    <w:tmpl w:val="F694376A"/>
    <w:lvl w:ilvl="0" w:tplc="6736D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6674E59"/>
    <w:multiLevelType w:val="multilevel"/>
    <w:tmpl w:val="06674E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877572"/>
    <w:multiLevelType w:val="hybridMultilevel"/>
    <w:tmpl w:val="863EA264"/>
    <w:lvl w:ilvl="0" w:tplc="71BCB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FD2873"/>
    <w:multiLevelType w:val="hybridMultilevel"/>
    <w:tmpl w:val="BC0492C8"/>
    <w:lvl w:ilvl="0" w:tplc="1A686A7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4860CE5"/>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52F66D2"/>
    <w:multiLevelType w:val="hybridMultilevel"/>
    <w:tmpl w:val="68E81050"/>
    <w:lvl w:ilvl="0" w:tplc="199827A0">
      <w:start w:val="1"/>
      <w:numFmt w:val="japaneseCounting"/>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1">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3822BF"/>
    <w:multiLevelType w:val="hybridMultilevel"/>
    <w:tmpl w:val="4F40A040"/>
    <w:lvl w:ilvl="0" w:tplc="1D18A572">
      <w:start w:val="1"/>
      <w:numFmt w:val="decimal"/>
      <w:lvlText w:val="%1、"/>
      <w:lvlJc w:val="left"/>
      <w:pPr>
        <w:ind w:left="1192" w:hanging="360"/>
      </w:pPr>
      <w:rPr>
        <w:rFonts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1BFC598F"/>
    <w:multiLevelType w:val="hybridMultilevel"/>
    <w:tmpl w:val="51F4907A"/>
    <w:lvl w:ilvl="0" w:tplc="2408D32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2719FA"/>
    <w:multiLevelType w:val="hybridMultilevel"/>
    <w:tmpl w:val="60F03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EF72E5"/>
    <w:multiLevelType w:val="multilevel"/>
    <w:tmpl w:val="475C1F0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251C4D43"/>
    <w:multiLevelType w:val="hybridMultilevel"/>
    <w:tmpl w:val="2DBCD19E"/>
    <w:lvl w:ilvl="0" w:tplc="BA76B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357E60"/>
    <w:multiLevelType w:val="hybridMultilevel"/>
    <w:tmpl w:val="9000DA86"/>
    <w:lvl w:ilvl="0" w:tplc="0030B362">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2C2551"/>
    <w:multiLevelType w:val="hybridMultilevel"/>
    <w:tmpl w:val="3F1693D2"/>
    <w:lvl w:ilvl="0" w:tplc="774E50AC">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nsid w:val="2B6924B8"/>
    <w:multiLevelType w:val="hybridMultilevel"/>
    <w:tmpl w:val="17B6E51C"/>
    <w:lvl w:ilvl="0" w:tplc="85C667F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2">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3">
    <w:nsid w:val="39274B74"/>
    <w:multiLevelType w:val="hybridMultilevel"/>
    <w:tmpl w:val="D3CE2E1C"/>
    <w:lvl w:ilvl="0" w:tplc="F2A66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3F14213E"/>
    <w:multiLevelType w:val="hybridMultilevel"/>
    <w:tmpl w:val="235E4BE0"/>
    <w:lvl w:ilvl="0" w:tplc="6310DABE">
      <w:start w:val="3"/>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6">
    <w:nsid w:val="40C80402"/>
    <w:multiLevelType w:val="hybridMultilevel"/>
    <w:tmpl w:val="18DE5B44"/>
    <w:lvl w:ilvl="0" w:tplc="FECEE2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55D4358"/>
    <w:multiLevelType w:val="hybridMultilevel"/>
    <w:tmpl w:val="78DE5AAA"/>
    <w:lvl w:ilvl="0" w:tplc="C038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8D66EDB"/>
    <w:multiLevelType w:val="hybridMultilevel"/>
    <w:tmpl w:val="FDB8124C"/>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30">
    <w:nsid w:val="56A823D0"/>
    <w:multiLevelType w:val="hybridMultilevel"/>
    <w:tmpl w:val="6A469B6C"/>
    <w:lvl w:ilvl="0" w:tplc="31A865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D04FD6"/>
    <w:multiLevelType w:val="hybridMultilevel"/>
    <w:tmpl w:val="E84A0E7E"/>
    <w:lvl w:ilvl="0" w:tplc="83C837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3">
    <w:nsid w:val="5A3B521E"/>
    <w:multiLevelType w:val="hybridMultilevel"/>
    <w:tmpl w:val="1F50C40C"/>
    <w:lvl w:ilvl="0" w:tplc="6DA827DA">
      <w:start w:val="1"/>
      <w:numFmt w:val="decimal"/>
      <w:lvlText w:val="%1、"/>
      <w:lvlJc w:val="left"/>
      <w:pPr>
        <w:ind w:left="1440" w:hanging="720"/>
      </w:pPr>
      <w:rPr>
        <w:rFonts w:ascii="宋体" w:eastAsia="宋体" w:hAnsi="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C585799"/>
    <w:multiLevelType w:val="hybridMultilevel"/>
    <w:tmpl w:val="06C27D9C"/>
    <w:lvl w:ilvl="0" w:tplc="4C2CB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BE065D"/>
    <w:multiLevelType w:val="hybridMultilevel"/>
    <w:tmpl w:val="E170439E"/>
    <w:lvl w:ilvl="0" w:tplc="17E044D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18E59EC"/>
    <w:multiLevelType w:val="hybridMultilevel"/>
    <w:tmpl w:val="BCC0CD18"/>
    <w:lvl w:ilvl="0" w:tplc="CEE84B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6A9C2214"/>
    <w:multiLevelType w:val="hybridMultilevel"/>
    <w:tmpl w:val="2A741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759E6EDE"/>
    <w:multiLevelType w:val="hybridMultilevel"/>
    <w:tmpl w:val="F2428740"/>
    <w:lvl w:ilvl="0" w:tplc="37DA0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C22FD7"/>
    <w:multiLevelType w:val="hybridMultilevel"/>
    <w:tmpl w:val="5D2CE998"/>
    <w:lvl w:ilvl="0" w:tplc="04E66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F124FE"/>
    <w:multiLevelType w:val="hybridMultilevel"/>
    <w:tmpl w:val="09102BE4"/>
    <w:lvl w:ilvl="0" w:tplc="4358F68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2"/>
  </w:num>
  <w:num w:numId="3">
    <w:abstractNumId w:val="21"/>
  </w:num>
  <w:num w:numId="4">
    <w:abstractNumId w:val="22"/>
  </w:num>
  <w:num w:numId="5">
    <w:abstractNumId w:val="24"/>
  </w:num>
  <w:num w:numId="6">
    <w:abstractNumId w:val="29"/>
  </w:num>
  <w:num w:numId="7">
    <w:abstractNumId w:val="3"/>
  </w:num>
  <w:num w:numId="8">
    <w:abstractNumId w:val="7"/>
  </w:num>
  <w:num w:numId="9">
    <w:abstractNumId w:val="10"/>
  </w:num>
  <w:num w:numId="10">
    <w:abstractNumId w:val="8"/>
  </w:num>
  <w:num w:numId="11">
    <w:abstractNumId w:val="1"/>
  </w:num>
  <w:num w:numId="12">
    <w:abstractNumId w:val="0"/>
  </w:num>
  <w:num w:numId="13">
    <w:abstractNumId w:val="2"/>
  </w:num>
  <w:num w:numId="14">
    <w:abstractNumId w:val="18"/>
  </w:num>
  <w:num w:numId="15">
    <w:abstractNumId w:val="42"/>
  </w:num>
  <w:num w:numId="16">
    <w:abstractNumId w:val="28"/>
  </w:num>
  <w:num w:numId="17">
    <w:abstractNumId w:val="16"/>
  </w:num>
  <w:num w:numId="18">
    <w:abstractNumId w:val="39"/>
  </w:num>
  <w:num w:numId="19">
    <w:abstractNumId w:val="41"/>
  </w:num>
  <w:num w:numId="20">
    <w:abstractNumId w:val="14"/>
  </w:num>
  <w:num w:numId="21">
    <w:abstractNumId w:val="13"/>
  </w:num>
  <w:num w:numId="22">
    <w:abstractNumId w:val="27"/>
  </w:num>
  <w:num w:numId="23">
    <w:abstractNumId w:val="31"/>
  </w:num>
  <w:num w:numId="24">
    <w:abstractNumId w:val="23"/>
  </w:num>
  <w:num w:numId="25">
    <w:abstractNumId w:val="4"/>
  </w:num>
  <w:num w:numId="26">
    <w:abstractNumId w:val="35"/>
  </w:num>
  <w:num w:numId="27">
    <w:abstractNumId w:val="37"/>
  </w:num>
  <w:num w:numId="28">
    <w:abstractNumId w:val="33"/>
  </w:num>
  <w:num w:numId="29">
    <w:abstractNumId w:val="40"/>
  </w:num>
  <w:num w:numId="30">
    <w:abstractNumId w:val="11"/>
  </w:num>
  <w:num w:numId="31">
    <w:abstractNumId w:val="26"/>
  </w:num>
  <w:num w:numId="32">
    <w:abstractNumId w:val="36"/>
  </w:num>
  <w:num w:numId="33">
    <w:abstractNumId w:val="25"/>
  </w:num>
  <w:num w:numId="34">
    <w:abstractNumId w:val="19"/>
  </w:num>
  <w:num w:numId="35">
    <w:abstractNumId w:val="20"/>
  </w:num>
  <w:num w:numId="36">
    <w:abstractNumId w:val="38"/>
  </w:num>
  <w:num w:numId="37">
    <w:abstractNumId w:val="12"/>
  </w:num>
  <w:num w:numId="38">
    <w:abstractNumId w:val="34"/>
  </w:num>
  <w:num w:numId="39">
    <w:abstractNumId w:val="9"/>
  </w:num>
  <w:num w:numId="40">
    <w:abstractNumId w:val="30"/>
  </w:num>
  <w:num w:numId="41">
    <w:abstractNumId w:val="15"/>
  </w:num>
  <w:num w:numId="42">
    <w:abstractNumId w:val="43"/>
  </w:num>
  <w:num w:numId="43">
    <w:abstractNumId w:val="6"/>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C679F"/>
    <w:rsid w:val="000E77D1"/>
    <w:rsid w:val="00297C91"/>
    <w:rsid w:val="002C6CEB"/>
    <w:rsid w:val="002F2079"/>
    <w:rsid w:val="0043361F"/>
    <w:rsid w:val="005B6E9D"/>
    <w:rsid w:val="00600AC5"/>
    <w:rsid w:val="00667B80"/>
    <w:rsid w:val="00743EB3"/>
    <w:rsid w:val="0076409E"/>
    <w:rsid w:val="00857042"/>
    <w:rsid w:val="00925F26"/>
    <w:rsid w:val="0096246C"/>
    <w:rsid w:val="00A035E7"/>
    <w:rsid w:val="00B53341"/>
    <w:rsid w:val="00C03F0A"/>
    <w:rsid w:val="00D07E4E"/>
    <w:rsid w:val="00EB5CE5"/>
    <w:rsid w:val="00F13458"/>
    <w:rsid w:val="00F2129E"/>
    <w:rsid w:val="00FA4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uiPriority w:val="34"/>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uiPriority w:val="99"/>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uiPriority w:val="34"/>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jpec.com/"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2914;&#21442;&#36873;&#20154;&#23545;&#25511;&#21046;&#20215;&#23384;&#30097;&#35831;&#20110;&#25253;&#20215;&#25130;&#27490;&#21069;&#21457;&#37038;&#20214;&#33267;ybchen@fhcpec.com.cn" TargetMode="External"/><Relationship Id="rId4" Type="http://schemas.openxmlformats.org/officeDocument/2006/relationships/webSettings" Target="webSettings.xml"/><Relationship Id="rId9" Type="http://schemas.openxmlformats.org/officeDocument/2006/relationships/hyperlink" Target="mailto:qlin@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1491</Words>
  <Characters>8499</Characters>
  <Application>Microsoft Office Word</Application>
  <DocSecurity>0</DocSecurity>
  <Lines>70</Lines>
  <Paragraphs>19</Paragraphs>
  <ScaleCrop>false</ScaleCrop>
  <Company>Microsoft</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5</cp:revision>
  <dcterms:created xsi:type="dcterms:W3CDTF">2021-01-07T01:44:00Z</dcterms:created>
  <dcterms:modified xsi:type="dcterms:W3CDTF">2021-01-12T03:29:00Z</dcterms:modified>
</cp:coreProperties>
</file>