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8F" w:rsidRDefault="0095592B" w:rsidP="00214870">
      <w:pPr>
        <w:spacing w:before="156"/>
        <w:rPr>
          <w:rFonts w:hint="eastAsia"/>
        </w:rPr>
      </w:pPr>
      <w:r>
        <w:rPr>
          <w:rFonts w:hint="eastAsia"/>
        </w:rPr>
        <w:t>铂金坩埚用于</w:t>
      </w:r>
      <w:r>
        <w:rPr>
          <w:rFonts w:hint="eastAsia"/>
        </w:rPr>
        <w:t>PTA</w:t>
      </w:r>
      <w:r>
        <w:rPr>
          <w:rFonts w:hint="eastAsia"/>
        </w:rPr>
        <w:t>样品灰分项目的分析，现</w:t>
      </w:r>
      <w:r w:rsidR="00697461">
        <w:rPr>
          <w:rFonts w:hint="eastAsia"/>
        </w:rPr>
        <w:t>PTA</w:t>
      </w:r>
      <w:r w:rsidR="00697461">
        <w:rPr>
          <w:rFonts w:hint="eastAsia"/>
        </w:rPr>
        <w:t>化验室共有铂金坩埚</w:t>
      </w:r>
      <w:r w:rsidR="00697461">
        <w:rPr>
          <w:rFonts w:hint="eastAsia"/>
        </w:rPr>
        <w:t>24</w:t>
      </w:r>
      <w:r w:rsidR="00697461">
        <w:rPr>
          <w:rFonts w:hint="eastAsia"/>
        </w:rPr>
        <w:t>个</w:t>
      </w:r>
      <w:r w:rsidR="0021496B">
        <w:rPr>
          <w:rFonts w:hint="eastAsia"/>
        </w:rPr>
        <w:t>（</w:t>
      </w:r>
      <w:r w:rsidR="0021496B">
        <w:rPr>
          <w:rFonts w:hint="eastAsia"/>
        </w:rPr>
        <w:t>2012</w:t>
      </w:r>
      <w:r w:rsidR="0021496B">
        <w:rPr>
          <w:rFonts w:hint="eastAsia"/>
        </w:rPr>
        <w:t>年</w:t>
      </w:r>
      <w:r w:rsidR="0021496B">
        <w:rPr>
          <w:rFonts w:hint="eastAsia"/>
        </w:rPr>
        <w:t>9</w:t>
      </w:r>
      <w:r w:rsidR="0021496B">
        <w:rPr>
          <w:rFonts w:hint="eastAsia"/>
        </w:rPr>
        <w:t>月购买）</w:t>
      </w:r>
      <w:r w:rsidR="00697461">
        <w:rPr>
          <w:rFonts w:hint="eastAsia"/>
        </w:rPr>
        <w:t>，正常工作中使用</w:t>
      </w:r>
      <w:r w:rsidR="00697461">
        <w:rPr>
          <w:rFonts w:hint="eastAsia"/>
        </w:rPr>
        <w:t>18</w:t>
      </w:r>
      <w:r w:rsidR="00697461">
        <w:rPr>
          <w:rFonts w:hint="eastAsia"/>
        </w:rPr>
        <w:t>个（</w:t>
      </w:r>
      <w:r w:rsidR="00697461">
        <w:rPr>
          <w:rFonts w:hint="eastAsia"/>
        </w:rPr>
        <w:t>CTA5</w:t>
      </w:r>
      <w:r w:rsidR="00697461">
        <w:rPr>
          <w:rFonts w:hint="eastAsia"/>
        </w:rPr>
        <w:t>个，</w:t>
      </w:r>
      <w:r w:rsidR="00697461">
        <w:rPr>
          <w:rFonts w:hint="eastAsia"/>
        </w:rPr>
        <w:t>PTA5</w:t>
      </w:r>
      <w:r w:rsidR="00697461">
        <w:rPr>
          <w:rFonts w:hint="eastAsia"/>
        </w:rPr>
        <w:t>个，成品</w:t>
      </w:r>
      <w:r w:rsidR="00697461">
        <w:rPr>
          <w:rFonts w:hint="eastAsia"/>
        </w:rPr>
        <w:t>8</w:t>
      </w:r>
      <w:r w:rsidR="00697461">
        <w:rPr>
          <w:rFonts w:hint="eastAsia"/>
        </w:rPr>
        <w:t>个），</w:t>
      </w:r>
      <w:r w:rsidR="0021496B">
        <w:rPr>
          <w:rFonts w:hint="eastAsia"/>
        </w:rPr>
        <w:t>因长期酸洗及高温，出现</w:t>
      </w:r>
      <w:r w:rsidR="00AB7D78">
        <w:rPr>
          <w:rFonts w:hint="eastAsia"/>
        </w:rPr>
        <w:t>严重变形</w:t>
      </w:r>
      <w:r w:rsidR="0021496B">
        <w:rPr>
          <w:rFonts w:hint="eastAsia"/>
        </w:rPr>
        <w:t>及</w:t>
      </w:r>
      <w:r w:rsidR="00AB7D78">
        <w:rPr>
          <w:rFonts w:hint="eastAsia"/>
        </w:rPr>
        <w:t>破</w:t>
      </w:r>
      <w:r w:rsidR="0021496B">
        <w:rPr>
          <w:rFonts w:hint="eastAsia"/>
        </w:rPr>
        <w:t>损</w:t>
      </w:r>
      <w:r w:rsidR="00AB7D78">
        <w:rPr>
          <w:rFonts w:hint="eastAsia"/>
        </w:rPr>
        <w:t>有</w:t>
      </w:r>
      <w:r w:rsidR="0021496B">
        <w:rPr>
          <w:rFonts w:hint="eastAsia"/>
        </w:rPr>
        <w:t>6</w:t>
      </w:r>
      <w:r w:rsidR="0021496B">
        <w:rPr>
          <w:rFonts w:hint="eastAsia"/>
        </w:rPr>
        <w:t>个，已无库存备用。现申请将此</w:t>
      </w:r>
      <w:r w:rsidR="0021496B">
        <w:rPr>
          <w:rFonts w:hint="eastAsia"/>
        </w:rPr>
        <w:t>6</w:t>
      </w:r>
      <w:r w:rsidR="0021496B">
        <w:rPr>
          <w:rFonts w:hint="eastAsia"/>
        </w:rPr>
        <w:t>个</w:t>
      </w:r>
      <w:r w:rsidR="000E7F49">
        <w:rPr>
          <w:rFonts w:hint="eastAsia"/>
        </w:rPr>
        <w:t>破损严重的</w:t>
      </w:r>
      <w:r w:rsidR="0021496B">
        <w:rPr>
          <w:rFonts w:hint="eastAsia"/>
        </w:rPr>
        <w:t>铂坩埚回收加工处理</w:t>
      </w:r>
      <w:r w:rsidR="00AB7D78">
        <w:rPr>
          <w:rFonts w:hint="eastAsia"/>
        </w:rPr>
        <w:t>，扣除旧铂金坩埚实际重量，不足部分按金库实际称重结算（加工费另计</w:t>
      </w:r>
      <w:r w:rsidR="00D66CBE">
        <w:rPr>
          <w:rFonts w:hint="eastAsia"/>
        </w:rPr>
        <w:t>）。</w:t>
      </w:r>
      <w:r w:rsidR="00AB7D78">
        <w:rPr>
          <w:rFonts w:hint="eastAsia"/>
        </w:rPr>
        <w:t>铂金坩埚</w:t>
      </w:r>
      <w:r w:rsidR="000E7F49">
        <w:rPr>
          <w:rFonts w:hint="eastAsia"/>
        </w:rPr>
        <w:t>处理要求如下：</w:t>
      </w:r>
    </w:p>
    <w:p w:rsidR="00893050" w:rsidRDefault="00893050" w:rsidP="00214870">
      <w:pPr>
        <w:spacing w:before="156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、材料：铂（</w:t>
      </w:r>
      <w:r>
        <w:rPr>
          <w:rFonts w:hint="eastAsia"/>
        </w:rPr>
        <w:t>Pt</w:t>
      </w:r>
      <w:r>
        <w:rPr>
          <w:rFonts w:hint="eastAsia"/>
        </w:rPr>
        <w:t>）纯度要求</w:t>
      </w:r>
      <w:r>
        <w:rPr>
          <w:rFonts w:hint="eastAsia"/>
        </w:rPr>
        <w:t>99.95</w:t>
      </w:r>
      <w:r>
        <w:rPr>
          <w:rFonts w:hint="eastAsia"/>
        </w:rPr>
        <w:t>以上；</w:t>
      </w:r>
    </w:p>
    <w:p w:rsidR="00893050" w:rsidRDefault="00893050" w:rsidP="00214870">
      <w:pPr>
        <w:spacing w:before="156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、容量：大于</w:t>
      </w:r>
      <w:r>
        <w:rPr>
          <w:rFonts w:hint="eastAsia"/>
        </w:rPr>
        <w:t>60ml</w:t>
      </w:r>
      <w:r>
        <w:rPr>
          <w:rFonts w:hint="eastAsia"/>
        </w:rPr>
        <w:t>；</w:t>
      </w:r>
    </w:p>
    <w:p w:rsidR="00893050" w:rsidRDefault="00893050" w:rsidP="00214870">
      <w:pPr>
        <w:spacing w:before="156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、重量：约</w:t>
      </w:r>
      <w:r>
        <w:rPr>
          <w:rFonts w:hint="eastAsia"/>
        </w:rPr>
        <w:t>25g</w:t>
      </w:r>
      <w:r>
        <w:rPr>
          <w:rFonts w:hint="eastAsia"/>
        </w:rPr>
        <w:t>；</w:t>
      </w:r>
    </w:p>
    <w:p w:rsidR="00CF5323" w:rsidRDefault="00893050" w:rsidP="00893050">
      <w:pPr>
        <w:spacing w:before="156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、形状要求见下图：</w:t>
      </w:r>
    </w:p>
    <w:p w:rsidR="00893050" w:rsidRDefault="00893050" w:rsidP="00214870">
      <w:pPr>
        <w:spacing w:before="156"/>
      </w:pPr>
      <w:r w:rsidRPr="00893050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drawing>
          <wp:inline distT="0" distB="0" distL="0" distR="0">
            <wp:extent cx="4476750" cy="3209925"/>
            <wp:effectExtent l="19050" t="0" r="0" b="0"/>
            <wp:docPr id="3" name="图片 2" descr="C:\DOCUME~1\zhanghx\LOCALS~1\Temp\15573914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zhanghx\LOCALS~1\Temp\155739144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050" w:rsidSect="00C6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43" w:rsidRDefault="00897443" w:rsidP="0095592B">
      <w:pPr>
        <w:spacing w:line="240" w:lineRule="auto"/>
      </w:pPr>
      <w:r>
        <w:separator/>
      </w:r>
    </w:p>
  </w:endnote>
  <w:endnote w:type="continuationSeparator" w:id="0">
    <w:p w:rsidR="00897443" w:rsidRDefault="00897443" w:rsidP="00955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43" w:rsidRDefault="00897443" w:rsidP="0095592B">
      <w:pPr>
        <w:spacing w:line="240" w:lineRule="auto"/>
      </w:pPr>
      <w:r>
        <w:separator/>
      </w:r>
    </w:p>
  </w:footnote>
  <w:footnote w:type="continuationSeparator" w:id="0">
    <w:p w:rsidR="00897443" w:rsidRDefault="00897443" w:rsidP="009559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461"/>
    <w:rsid w:val="00041633"/>
    <w:rsid w:val="000E7F49"/>
    <w:rsid w:val="001256E9"/>
    <w:rsid w:val="00210ABE"/>
    <w:rsid w:val="00214870"/>
    <w:rsid w:val="0021496B"/>
    <w:rsid w:val="00250596"/>
    <w:rsid w:val="00397CA7"/>
    <w:rsid w:val="004051AE"/>
    <w:rsid w:val="0041528F"/>
    <w:rsid w:val="0043599E"/>
    <w:rsid w:val="00443F3A"/>
    <w:rsid w:val="0056325F"/>
    <w:rsid w:val="006561AE"/>
    <w:rsid w:val="00697461"/>
    <w:rsid w:val="006F6927"/>
    <w:rsid w:val="007362B8"/>
    <w:rsid w:val="007D624E"/>
    <w:rsid w:val="00893050"/>
    <w:rsid w:val="00897443"/>
    <w:rsid w:val="0095592B"/>
    <w:rsid w:val="00A92BC9"/>
    <w:rsid w:val="00AB7D78"/>
    <w:rsid w:val="00BA45B5"/>
    <w:rsid w:val="00BF6C91"/>
    <w:rsid w:val="00C15DC8"/>
    <w:rsid w:val="00C22477"/>
    <w:rsid w:val="00C62AE9"/>
    <w:rsid w:val="00C6311F"/>
    <w:rsid w:val="00C877EA"/>
    <w:rsid w:val="00CF5323"/>
    <w:rsid w:val="00D4640B"/>
    <w:rsid w:val="00D66CBE"/>
    <w:rsid w:val="00EB27B5"/>
    <w:rsid w:val="00FA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B8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62B8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7362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62B8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7362B8"/>
    <w:rPr>
      <w:rFonts w:ascii="Arial" w:eastAsia="黑体" w:hAnsi="Arial"/>
      <w:b/>
      <w:bCs/>
      <w:kern w:val="2"/>
      <w:sz w:val="28"/>
      <w:szCs w:val="32"/>
    </w:rPr>
  </w:style>
  <w:style w:type="character" w:styleId="a3">
    <w:name w:val="Strong"/>
    <w:basedOn w:val="a0"/>
    <w:uiPriority w:val="22"/>
    <w:qFormat/>
    <w:rsid w:val="007362B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F532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532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5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59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5592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55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zhanghx</dc:creator>
  <cp:keywords/>
  <dc:description/>
  <cp:lastModifiedBy>zhanghx</cp:lastModifiedBy>
  <cp:revision>2</cp:revision>
  <dcterms:created xsi:type="dcterms:W3CDTF">2019-05-09T08:44:00Z</dcterms:created>
  <dcterms:modified xsi:type="dcterms:W3CDTF">2019-05-09T08:44:00Z</dcterms:modified>
</cp:coreProperties>
</file>