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D94FB6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94FB6" w:rsidRPr="00D94FB6">
        <w:rPr>
          <w:rFonts w:ascii="宋体" w:hAnsi="宋体" w:cs="宋体" w:hint="eastAsia"/>
          <w:color w:val="333333"/>
          <w:spacing w:val="15"/>
          <w:szCs w:val="21"/>
          <w:u w:val="single"/>
        </w:rPr>
        <w:t>热电厂烟气脱硫废水改造工程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08" w:rsidRDefault="00653408" w:rsidP="00D94FB6">
      <w:r>
        <w:separator/>
      </w:r>
    </w:p>
  </w:endnote>
  <w:endnote w:type="continuationSeparator" w:id="0">
    <w:p w:rsidR="00653408" w:rsidRDefault="00653408" w:rsidP="00D9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08" w:rsidRDefault="00653408" w:rsidP="00D94FB6">
      <w:r>
        <w:separator/>
      </w:r>
    </w:p>
  </w:footnote>
  <w:footnote w:type="continuationSeparator" w:id="0">
    <w:p w:rsidR="00653408" w:rsidRDefault="00653408" w:rsidP="00D94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487C4B"/>
    <w:rsid w:val="004F1B71"/>
    <w:rsid w:val="00653408"/>
    <w:rsid w:val="00716A88"/>
    <w:rsid w:val="009B2A9F"/>
    <w:rsid w:val="009C6A13"/>
    <w:rsid w:val="009E297A"/>
    <w:rsid w:val="00B67EF1"/>
    <w:rsid w:val="00CB7439"/>
    <w:rsid w:val="00D94FB6"/>
    <w:rsid w:val="00F10054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9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FB6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FB6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7</cp:revision>
  <dcterms:created xsi:type="dcterms:W3CDTF">2018-10-26T04:02:00Z</dcterms:created>
  <dcterms:modified xsi:type="dcterms:W3CDTF">2018-11-16T06:00:00Z</dcterms:modified>
</cp:coreProperties>
</file>